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85B1F" w14:textId="77777777" w:rsidR="00073EF8" w:rsidRPr="00A71CD4" w:rsidRDefault="00073EF8" w:rsidP="00DC706C">
      <w:pPr>
        <w:spacing w:after="0"/>
        <w:jc w:val="center"/>
        <w:rPr>
          <w:rFonts w:ascii="Times New Roman" w:hAnsi="Times New Roman" w:cs="Times New Roman"/>
          <w:noProof/>
        </w:rPr>
      </w:pPr>
      <w:r w:rsidRPr="00A71CD4">
        <w:rPr>
          <w:rFonts w:ascii="Times New Roman" w:hAnsi="Times New Roman" w:cs="Times New Roman"/>
          <w:noProof/>
        </w:rPr>
        <w:drawing>
          <wp:anchor distT="0" distB="0" distL="114300" distR="114300" simplePos="0" relativeHeight="251659264" behindDoc="0" locked="0" layoutInCell="1" allowOverlap="1" wp14:anchorId="51D90A02" wp14:editId="0E61D17C">
            <wp:simplePos x="0" y="0"/>
            <wp:positionH relativeFrom="margin">
              <wp:align>center</wp:align>
            </wp:positionH>
            <wp:positionV relativeFrom="paragraph">
              <wp:posOffset>48638</wp:posOffset>
            </wp:positionV>
            <wp:extent cx="748665" cy="405130"/>
            <wp:effectExtent l="0" t="0" r="0" b="0"/>
            <wp:wrapThrough wrapText="bothSides">
              <wp:wrapPolygon edited="0">
                <wp:start x="0" y="0"/>
                <wp:lineTo x="0" y="20313"/>
                <wp:lineTo x="20885" y="20313"/>
                <wp:lineTo x="2088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8665" cy="405130"/>
                    </a:xfrm>
                    <a:prstGeom prst="rect">
                      <a:avLst/>
                    </a:prstGeom>
                  </pic:spPr>
                </pic:pic>
              </a:graphicData>
            </a:graphic>
          </wp:anchor>
        </w:drawing>
      </w:r>
    </w:p>
    <w:p w14:paraId="607C7333" w14:textId="77777777" w:rsidR="00073EF8" w:rsidRPr="00A71CD4" w:rsidRDefault="00073EF8" w:rsidP="00DC706C">
      <w:pPr>
        <w:spacing w:after="0"/>
        <w:jc w:val="center"/>
        <w:rPr>
          <w:rFonts w:ascii="Times New Roman" w:hAnsi="Times New Roman" w:cs="Times New Roman"/>
        </w:rPr>
      </w:pPr>
    </w:p>
    <w:p w14:paraId="5E224A29" w14:textId="77777777" w:rsidR="00463FAA" w:rsidRDefault="00463FAA" w:rsidP="00463FAA">
      <w:pPr>
        <w:spacing w:after="0"/>
        <w:rPr>
          <w:rFonts w:ascii="Times New Roman" w:hAnsi="Times New Roman" w:cs="Times New Roman"/>
          <w:b/>
        </w:rPr>
      </w:pPr>
    </w:p>
    <w:p w14:paraId="663FA602" w14:textId="77777777" w:rsidR="00463FAA" w:rsidRDefault="00073EF8" w:rsidP="00463FAA">
      <w:pPr>
        <w:spacing w:after="0" w:line="240" w:lineRule="auto"/>
        <w:jc w:val="center"/>
        <w:rPr>
          <w:rFonts w:ascii="Times New Roman" w:hAnsi="Times New Roman" w:cs="Times New Roman"/>
        </w:rPr>
      </w:pPr>
      <w:r w:rsidRPr="00A71CD4">
        <w:rPr>
          <w:rFonts w:ascii="Times New Roman" w:hAnsi="Times New Roman" w:cs="Times New Roman"/>
          <w:b/>
        </w:rPr>
        <w:t>Stillman Middle School</w:t>
      </w:r>
      <w:r w:rsidRPr="00A71CD4">
        <w:rPr>
          <w:rFonts w:ascii="Times New Roman" w:hAnsi="Times New Roman" w:cs="Times New Roman"/>
          <w:b/>
        </w:rPr>
        <w:br/>
      </w:r>
    </w:p>
    <w:p w14:paraId="215C5B8C" w14:textId="35A7178F" w:rsidR="00073EF8" w:rsidRPr="00A71CD4" w:rsidRDefault="00073EF8" w:rsidP="00463FAA">
      <w:pPr>
        <w:spacing w:after="0" w:line="240" w:lineRule="auto"/>
        <w:jc w:val="center"/>
        <w:rPr>
          <w:rFonts w:ascii="Times New Roman" w:hAnsi="Times New Roman" w:cs="Times New Roman"/>
        </w:rPr>
      </w:pPr>
      <w:r w:rsidRPr="00A71CD4">
        <w:rPr>
          <w:rFonts w:ascii="Times New Roman" w:hAnsi="Times New Roman" w:cs="Times New Roman"/>
        </w:rPr>
        <w:t>2977 W. Tandy Road</w:t>
      </w:r>
    </w:p>
    <w:p w14:paraId="7C439754" w14:textId="77777777" w:rsidR="00463FAA" w:rsidRDefault="00463FAA" w:rsidP="00463FAA">
      <w:pPr>
        <w:spacing w:after="0" w:line="240" w:lineRule="auto"/>
        <w:jc w:val="center"/>
        <w:rPr>
          <w:rFonts w:ascii="Times New Roman" w:hAnsi="Times New Roman" w:cs="Times New Roman"/>
        </w:rPr>
      </w:pPr>
    </w:p>
    <w:p w14:paraId="6F30D28A" w14:textId="6D47F309" w:rsidR="00073EF8" w:rsidRPr="00A71CD4" w:rsidRDefault="00073EF8" w:rsidP="00463FAA">
      <w:pPr>
        <w:spacing w:after="0" w:line="240" w:lineRule="auto"/>
        <w:jc w:val="center"/>
        <w:rPr>
          <w:rFonts w:ascii="Times New Roman" w:hAnsi="Times New Roman" w:cs="Times New Roman"/>
        </w:rPr>
      </w:pPr>
      <w:r w:rsidRPr="00A71CD4">
        <w:rPr>
          <w:rFonts w:ascii="Times New Roman" w:hAnsi="Times New Roman" w:cs="Times New Roman"/>
        </w:rPr>
        <w:t>(956) 698-1000</w:t>
      </w:r>
    </w:p>
    <w:p w14:paraId="3F09D951" w14:textId="67FE7C22" w:rsidR="00073EF8" w:rsidRPr="00A71CD4" w:rsidRDefault="00073EF8" w:rsidP="00DC706C">
      <w:pPr>
        <w:spacing w:after="0"/>
        <w:jc w:val="center"/>
        <w:rPr>
          <w:rFonts w:ascii="Times New Roman" w:hAnsi="Times New Roman" w:cs="Times New Roman"/>
          <w:b/>
        </w:rPr>
      </w:pPr>
      <w:r w:rsidRPr="00A71CD4">
        <w:rPr>
          <w:rFonts w:ascii="Times New Roman" w:hAnsi="Times New Roman" w:cs="Times New Roman"/>
          <w:b/>
        </w:rPr>
        <w:br/>
        <w:t>COURSE SYLLABUS</w:t>
      </w:r>
      <w:r w:rsidRPr="00A71CD4">
        <w:rPr>
          <w:rFonts w:ascii="Times New Roman" w:hAnsi="Times New Roman" w:cs="Times New Roman"/>
          <w:b/>
        </w:rPr>
        <w:br/>
      </w:r>
      <w:r w:rsidRPr="00A71CD4">
        <w:rPr>
          <w:rFonts w:ascii="Times New Roman" w:hAnsi="Times New Roman" w:cs="Times New Roman"/>
          <w:b/>
        </w:rPr>
        <w:br/>
        <w:t>20</w:t>
      </w:r>
      <w:r>
        <w:rPr>
          <w:rFonts w:ascii="Times New Roman" w:hAnsi="Times New Roman" w:cs="Times New Roman"/>
          <w:b/>
        </w:rPr>
        <w:t>20-2021</w:t>
      </w:r>
      <w:r w:rsidRPr="00A71CD4">
        <w:rPr>
          <w:rFonts w:ascii="Times New Roman" w:hAnsi="Times New Roman" w:cs="Times New Roman"/>
          <w:b/>
        </w:rPr>
        <w:br/>
      </w:r>
    </w:p>
    <w:p w14:paraId="77E2C287" w14:textId="77777777" w:rsidR="00073EF8" w:rsidRDefault="00073EF8" w:rsidP="00DC706C">
      <w:pPr>
        <w:spacing w:after="0"/>
        <w:rPr>
          <w:rFonts w:ascii="Times New Roman" w:hAnsi="Times New Roman" w:cs="Times New Roman"/>
        </w:rPr>
      </w:pPr>
      <w:r w:rsidRPr="00A71CD4">
        <w:rPr>
          <w:rFonts w:ascii="Times New Roman" w:hAnsi="Times New Roman" w:cs="Times New Roman"/>
        </w:rPr>
        <w:t xml:space="preserve">TEACHER:  </w:t>
      </w:r>
      <w:r>
        <w:rPr>
          <w:rFonts w:ascii="Times New Roman" w:hAnsi="Times New Roman" w:cs="Times New Roman"/>
        </w:rPr>
        <w:t>Miss K. Rangel</w:t>
      </w:r>
      <w:r w:rsidRPr="00A71CD4">
        <w:rPr>
          <w:rFonts w:ascii="Times New Roman" w:hAnsi="Times New Roman" w:cs="Times New Roman"/>
        </w:rPr>
        <w:tab/>
      </w:r>
      <w:r w:rsidRPr="00A71CD4">
        <w:rPr>
          <w:rFonts w:ascii="Times New Roman" w:hAnsi="Times New Roman" w:cs="Times New Roman"/>
        </w:rPr>
        <w:tab/>
      </w:r>
    </w:p>
    <w:p w14:paraId="514DA788" w14:textId="77777777" w:rsidR="00073EF8" w:rsidRDefault="00073EF8" w:rsidP="00DC706C">
      <w:pPr>
        <w:spacing w:after="0"/>
        <w:rPr>
          <w:rFonts w:ascii="Times New Roman" w:hAnsi="Times New Roman" w:cs="Times New Roman"/>
        </w:rPr>
      </w:pPr>
      <w:r w:rsidRPr="00A71CD4">
        <w:rPr>
          <w:rFonts w:ascii="Times New Roman" w:hAnsi="Times New Roman" w:cs="Times New Roman"/>
        </w:rPr>
        <w:t>GRADE:</w:t>
      </w:r>
      <w:r w:rsidRPr="00A71CD4">
        <w:rPr>
          <w:rFonts w:ascii="Times New Roman" w:hAnsi="Times New Roman" w:cs="Times New Roman"/>
        </w:rPr>
        <w:tab/>
        <w:t>8</w:t>
      </w:r>
      <w:r w:rsidRPr="00B80510">
        <w:rPr>
          <w:rFonts w:ascii="Times New Roman" w:hAnsi="Times New Roman" w:cs="Times New Roman"/>
          <w:vertAlign w:val="superscript"/>
        </w:rPr>
        <w:t>th</w:t>
      </w:r>
      <w:r>
        <w:rPr>
          <w:rFonts w:ascii="Times New Roman" w:hAnsi="Times New Roman" w:cs="Times New Roman"/>
        </w:rPr>
        <w:t xml:space="preserve"> </w:t>
      </w:r>
      <w:r w:rsidRPr="00A71CD4">
        <w:rPr>
          <w:rFonts w:ascii="Times New Roman" w:hAnsi="Times New Roman" w:cs="Times New Roman"/>
        </w:rPr>
        <w:tab/>
      </w:r>
      <w:r w:rsidRPr="00A71CD4">
        <w:rPr>
          <w:rFonts w:ascii="Times New Roman" w:hAnsi="Times New Roman" w:cs="Times New Roman"/>
        </w:rPr>
        <w:tab/>
      </w:r>
      <w:r w:rsidRPr="00A71CD4">
        <w:rPr>
          <w:rFonts w:ascii="Times New Roman" w:hAnsi="Times New Roman" w:cs="Times New Roman"/>
        </w:rPr>
        <w:tab/>
      </w:r>
    </w:p>
    <w:p w14:paraId="2B20FB3A" w14:textId="77777777" w:rsidR="00073EF8" w:rsidRPr="00A71CD4" w:rsidRDefault="00073EF8" w:rsidP="00DC706C">
      <w:pPr>
        <w:spacing w:after="0"/>
        <w:rPr>
          <w:rFonts w:ascii="Times New Roman" w:hAnsi="Times New Roman" w:cs="Times New Roman"/>
        </w:rPr>
      </w:pPr>
      <w:r w:rsidRPr="00A71CD4">
        <w:rPr>
          <w:rFonts w:ascii="Times New Roman" w:hAnsi="Times New Roman" w:cs="Times New Roman"/>
        </w:rPr>
        <w:t>SUBJECT: English</w:t>
      </w:r>
      <w:r>
        <w:rPr>
          <w:rFonts w:ascii="Times New Roman" w:hAnsi="Times New Roman" w:cs="Times New Roman"/>
        </w:rPr>
        <w:t xml:space="preserve"> Language Arts and Reading</w:t>
      </w:r>
    </w:p>
    <w:p w14:paraId="2B52AC59" w14:textId="76033AED" w:rsidR="00073EF8" w:rsidRDefault="00073EF8" w:rsidP="00DC706C">
      <w:pPr>
        <w:spacing w:after="0"/>
        <w:rPr>
          <w:rFonts w:ascii="Times New Roman" w:hAnsi="Times New Roman" w:cs="Times New Roman"/>
        </w:rPr>
      </w:pPr>
      <w:r w:rsidRPr="00A71CD4">
        <w:rPr>
          <w:rFonts w:ascii="Times New Roman" w:hAnsi="Times New Roman" w:cs="Times New Roman"/>
        </w:rPr>
        <w:t>E-MAIL:</w:t>
      </w:r>
      <w:r w:rsidRPr="00A71CD4">
        <w:rPr>
          <w:rFonts w:ascii="Times New Roman" w:hAnsi="Times New Roman" w:cs="Times New Roman"/>
        </w:rPr>
        <w:tab/>
        <w:t>krangel@bisd.us</w:t>
      </w:r>
      <w:r w:rsidRPr="00A71CD4">
        <w:rPr>
          <w:rFonts w:ascii="Times New Roman" w:hAnsi="Times New Roman" w:cs="Times New Roman"/>
        </w:rPr>
        <w:tab/>
      </w:r>
      <w:r w:rsidRPr="00A71CD4">
        <w:rPr>
          <w:rFonts w:ascii="Times New Roman" w:hAnsi="Times New Roman" w:cs="Times New Roman"/>
        </w:rPr>
        <w:tab/>
      </w:r>
      <w:r w:rsidRPr="00A71CD4">
        <w:rPr>
          <w:rFonts w:ascii="Times New Roman" w:hAnsi="Times New Roman" w:cs="Times New Roman"/>
        </w:rPr>
        <w:tab/>
      </w:r>
      <w:r w:rsidRPr="00A71CD4">
        <w:rPr>
          <w:rFonts w:ascii="Times New Roman" w:hAnsi="Times New Roman" w:cs="Times New Roman"/>
        </w:rPr>
        <w:tab/>
        <w:t xml:space="preserve">CONFERENCE TIME: </w:t>
      </w:r>
      <w:r>
        <w:rPr>
          <w:rFonts w:ascii="Times New Roman" w:hAnsi="Times New Roman" w:cs="Times New Roman"/>
        </w:rPr>
        <w:t>9</w:t>
      </w:r>
      <w:r w:rsidRPr="00A71CD4">
        <w:rPr>
          <w:rFonts w:ascii="Times New Roman" w:hAnsi="Times New Roman" w:cs="Times New Roman"/>
        </w:rPr>
        <w:t>:</w:t>
      </w:r>
      <w:r>
        <w:rPr>
          <w:rFonts w:ascii="Times New Roman" w:hAnsi="Times New Roman" w:cs="Times New Roman"/>
        </w:rPr>
        <w:t>15</w:t>
      </w:r>
      <w:r w:rsidRPr="00A71CD4">
        <w:rPr>
          <w:rFonts w:ascii="Times New Roman" w:hAnsi="Times New Roman" w:cs="Times New Roman"/>
        </w:rPr>
        <w:t>-</w:t>
      </w:r>
      <w:r>
        <w:rPr>
          <w:rFonts w:ascii="Times New Roman" w:hAnsi="Times New Roman" w:cs="Times New Roman"/>
        </w:rPr>
        <w:t>10</w:t>
      </w:r>
      <w:r w:rsidRPr="00A71CD4">
        <w:rPr>
          <w:rFonts w:ascii="Times New Roman" w:hAnsi="Times New Roman" w:cs="Times New Roman"/>
        </w:rPr>
        <w:t>:</w:t>
      </w:r>
      <w:r>
        <w:rPr>
          <w:rFonts w:ascii="Times New Roman" w:hAnsi="Times New Roman" w:cs="Times New Roman"/>
        </w:rPr>
        <w:t>08 A.M</w:t>
      </w:r>
      <w:r w:rsidRPr="00A71CD4">
        <w:rPr>
          <w:rFonts w:ascii="Times New Roman" w:hAnsi="Times New Roman" w:cs="Times New Roman"/>
        </w:rPr>
        <w:t xml:space="preserve"> </w:t>
      </w:r>
    </w:p>
    <w:p w14:paraId="74F89852" w14:textId="77777777" w:rsidR="00DC706C" w:rsidRPr="00A71CD4" w:rsidRDefault="00DC706C" w:rsidP="00DC706C">
      <w:pPr>
        <w:spacing w:after="0"/>
        <w:rPr>
          <w:rFonts w:ascii="Times New Roman" w:hAnsi="Times New Roman" w:cs="Times New Roman"/>
        </w:rPr>
      </w:pPr>
    </w:p>
    <w:p w14:paraId="1DAAA8BA" w14:textId="77777777" w:rsidR="00073EF8" w:rsidRPr="00A71CD4" w:rsidRDefault="00073EF8" w:rsidP="00DC706C">
      <w:pPr>
        <w:spacing w:after="0"/>
        <w:rPr>
          <w:rFonts w:ascii="Times New Roman" w:hAnsi="Times New Roman" w:cs="Times New Roman"/>
        </w:rPr>
      </w:pPr>
      <w:r w:rsidRPr="00A71CD4">
        <w:rPr>
          <w:rFonts w:ascii="Times New Roman" w:hAnsi="Times New Roman" w:cs="Times New Roman"/>
        </w:rPr>
        <w:t>COURSE DESCRIPTION:</w:t>
      </w:r>
    </w:p>
    <w:tbl>
      <w:tblPr>
        <w:tblStyle w:val="TableGrid"/>
        <w:tblW w:w="0" w:type="auto"/>
        <w:tblLook w:val="04A0" w:firstRow="1" w:lastRow="0" w:firstColumn="1" w:lastColumn="0" w:noHBand="0" w:noVBand="1"/>
      </w:tblPr>
      <w:tblGrid>
        <w:gridCol w:w="9350"/>
      </w:tblGrid>
      <w:tr w:rsidR="00073EF8" w:rsidRPr="00A71CD4" w14:paraId="0E89DFA6" w14:textId="77777777" w:rsidTr="00073EF8">
        <w:tc>
          <w:tcPr>
            <w:tcW w:w="9350" w:type="dxa"/>
          </w:tcPr>
          <w:p w14:paraId="3717AB9B" w14:textId="77777777" w:rsidR="00073EF8" w:rsidRPr="00A71CD4" w:rsidRDefault="00073EF8" w:rsidP="00DC706C">
            <w:pPr>
              <w:rPr>
                <w:rFonts w:ascii="Times New Roman" w:hAnsi="Times New Roman" w:cs="Times New Roman"/>
              </w:rPr>
            </w:pPr>
          </w:p>
          <w:p w14:paraId="221F3074" w14:textId="77777777" w:rsidR="00073EF8" w:rsidRPr="00A71CD4" w:rsidRDefault="00073EF8" w:rsidP="00DC706C">
            <w:pPr>
              <w:jc w:val="both"/>
              <w:rPr>
                <w:rFonts w:ascii="Times New Roman" w:eastAsia="Calibri" w:hAnsi="Times New Roman" w:cs="Times New Roman"/>
                <w:b/>
              </w:rPr>
            </w:pPr>
            <w:r w:rsidRPr="00A71CD4">
              <w:rPr>
                <w:rFonts w:ascii="Times New Roman" w:eastAsia="Calibri" w:hAnsi="Times New Roman" w:cs="Times New Roman"/>
                <w:b/>
              </w:rPr>
              <w:t>Course Description: This course is designed to teach students effective writing and grammar skills at the 8th grade level and to prepare them for high school level writing courses.  The students will be covering a variety of topics ranging from poetry to persuasive and expository writing, to conducting research and refini</w:t>
            </w:r>
            <w:r w:rsidRPr="00430E8C">
              <w:rPr>
                <w:rFonts w:ascii="Times New Roman" w:eastAsia="Calibri" w:hAnsi="Times New Roman" w:cs="Times New Roman"/>
                <w:b/>
              </w:rPr>
              <w:t xml:space="preserve">ng their skills in grammar. </w:t>
            </w:r>
            <w:r w:rsidRPr="00430E8C">
              <w:rPr>
                <w:rFonts w:ascii="Times New Roman" w:hAnsi="Times New Roman" w:cs="Times New Roman"/>
                <w:b/>
              </w:rPr>
              <w:t>This course will also focus on guiding the students to read a wide variety of contemporary selections and informational text, which will be used to continue their growth in fluency and comprehension. Students will learn to appreciate the need to read and be successful.</w:t>
            </w:r>
            <w:r>
              <w:rPr>
                <w:rFonts w:ascii="Times New Roman" w:hAnsi="Times New Roman" w:cs="Times New Roman"/>
                <w:b/>
              </w:rPr>
              <w:t xml:space="preserve">  </w:t>
            </w:r>
            <w:r w:rsidRPr="00430E8C">
              <w:rPr>
                <w:rFonts w:ascii="Times New Roman" w:hAnsi="Times New Roman" w:cs="Times New Roman"/>
                <w:b/>
                <w:u w:val="single"/>
              </w:rPr>
              <w:t>To meet all expected goals of the classroom, Google Classroom will be used as a mean</w:t>
            </w:r>
            <w:r>
              <w:rPr>
                <w:rFonts w:ascii="Times New Roman" w:hAnsi="Times New Roman" w:cs="Times New Roman"/>
                <w:b/>
                <w:u w:val="single"/>
              </w:rPr>
              <w:t>s</w:t>
            </w:r>
            <w:r w:rsidRPr="00430E8C">
              <w:rPr>
                <w:rFonts w:ascii="Times New Roman" w:hAnsi="Times New Roman" w:cs="Times New Roman"/>
                <w:b/>
                <w:u w:val="single"/>
              </w:rPr>
              <w:t xml:space="preserve"> to support long distance learning. Individual classroom codes will be provided to students during the first week of school</w:t>
            </w:r>
            <w:r>
              <w:rPr>
                <w:rFonts w:ascii="Times New Roman" w:hAnsi="Times New Roman" w:cs="Times New Roman"/>
                <w:b/>
              </w:rPr>
              <w:t>.</w:t>
            </w:r>
          </w:p>
          <w:p w14:paraId="21928F22" w14:textId="77777777" w:rsidR="00073EF8" w:rsidRPr="00A71CD4" w:rsidRDefault="00073EF8" w:rsidP="00DC706C">
            <w:pPr>
              <w:rPr>
                <w:rFonts w:ascii="Times New Roman" w:hAnsi="Times New Roman" w:cs="Times New Roman"/>
              </w:rPr>
            </w:pPr>
          </w:p>
        </w:tc>
      </w:tr>
    </w:tbl>
    <w:p w14:paraId="5A55A40B" w14:textId="77777777" w:rsidR="00073EF8" w:rsidRPr="00A71CD4" w:rsidRDefault="00073EF8" w:rsidP="00DC706C">
      <w:pPr>
        <w:spacing w:after="0"/>
        <w:rPr>
          <w:rFonts w:ascii="Times New Roman" w:hAnsi="Times New Roman" w:cs="Times New Roman"/>
        </w:rPr>
      </w:pPr>
    </w:p>
    <w:p w14:paraId="22831171" w14:textId="77777777" w:rsidR="00073EF8" w:rsidRPr="00A71CD4" w:rsidRDefault="00073EF8" w:rsidP="00DC706C">
      <w:pPr>
        <w:spacing w:after="0"/>
        <w:rPr>
          <w:rFonts w:ascii="Times New Roman" w:hAnsi="Times New Roman" w:cs="Times New Roman"/>
        </w:rPr>
      </w:pPr>
      <w:r w:rsidRPr="00A71CD4">
        <w:rPr>
          <w:rFonts w:ascii="Times New Roman" w:hAnsi="Times New Roman" w:cs="Times New Roman"/>
        </w:rPr>
        <w:t>COURSE STANDARDS/YEAR AT A GLANCE:</w:t>
      </w:r>
    </w:p>
    <w:tbl>
      <w:tblPr>
        <w:tblStyle w:val="TableGrid"/>
        <w:tblW w:w="0" w:type="auto"/>
        <w:tblLook w:val="04A0" w:firstRow="1" w:lastRow="0" w:firstColumn="1" w:lastColumn="0" w:noHBand="0" w:noVBand="1"/>
      </w:tblPr>
      <w:tblGrid>
        <w:gridCol w:w="9350"/>
      </w:tblGrid>
      <w:tr w:rsidR="00073EF8" w:rsidRPr="00A71CD4" w14:paraId="6A2F0C18" w14:textId="77777777" w:rsidTr="00073EF8">
        <w:tc>
          <w:tcPr>
            <w:tcW w:w="9350" w:type="dxa"/>
          </w:tcPr>
          <w:p w14:paraId="1940CE8E" w14:textId="77777777" w:rsidR="00073EF8" w:rsidRPr="00A71CD4" w:rsidRDefault="00073EF8" w:rsidP="00DC706C">
            <w:pPr>
              <w:rPr>
                <w:rFonts w:ascii="Times New Roman" w:eastAsia="Calibri" w:hAnsi="Times New Roman" w:cs="Times New Roman"/>
                <w:u w:val="single"/>
              </w:rPr>
            </w:pPr>
            <w:r w:rsidRPr="00A71CD4">
              <w:rPr>
                <w:rFonts w:ascii="Times New Roman" w:eastAsia="Calibri" w:hAnsi="Times New Roman" w:cs="Times New Roman"/>
                <w:u w:val="single"/>
              </w:rPr>
              <w:t>1st Six Weeks</w:t>
            </w:r>
          </w:p>
          <w:p w14:paraId="6640E165" w14:textId="77777777" w:rsidR="00073EF8" w:rsidRPr="00A71CD4" w:rsidRDefault="00073EF8" w:rsidP="00DC706C">
            <w:pPr>
              <w:rPr>
                <w:rFonts w:ascii="Times New Roman" w:eastAsia="Calibri" w:hAnsi="Times New Roman" w:cs="Times New Roman"/>
                <w:b/>
              </w:rPr>
            </w:pPr>
            <w:r w:rsidRPr="00A71CD4">
              <w:rPr>
                <w:rFonts w:ascii="Times New Roman" w:eastAsia="Calibri" w:hAnsi="Times New Roman" w:cs="Times New Roman"/>
                <w:b/>
              </w:rPr>
              <w:t>Writing/Literary Texts /Analyzing Fiction and Drama</w:t>
            </w:r>
          </w:p>
          <w:p w14:paraId="6213C84A" w14:textId="77777777" w:rsidR="00073EF8" w:rsidRPr="00A71CD4" w:rsidRDefault="00073EF8" w:rsidP="00DC706C">
            <w:pPr>
              <w:rPr>
                <w:rFonts w:ascii="Times New Roman" w:eastAsia="Calibri" w:hAnsi="Times New Roman" w:cs="Times New Roman"/>
              </w:rPr>
            </w:pPr>
            <w:r w:rsidRPr="00A71CD4">
              <w:rPr>
                <w:rFonts w:ascii="Times New Roman" w:eastAsia="Calibri" w:hAnsi="Times New Roman" w:cs="Times New Roman"/>
              </w:rPr>
              <w:t xml:space="preserve">The students will write literary texts to express their ideas about real or imagined people, events, and ideas. They will also write about their own experiences. </w:t>
            </w:r>
          </w:p>
          <w:p w14:paraId="2BF7AE9A" w14:textId="77777777" w:rsidR="00073EF8" w:rsidRPr="00A71CD4" w:rsidRDefault="00073EF8" w:rsidP="00DC706C">
            <w:pPr>
              <w:jc w:val="both"/>
              <w:rPr>
                <w:rFonts w:ascii="Times New Roman" w:eastAsia="Calibri" w:hAnsi="Times New Roman" w:cs="Times New Roman"/>
              </w:rPr>
            </w:pPr>
            <w:r w:rsidRPr="00A71CD4">
              <w:rPr>
                <w:rFonts w:ascii="Times New Roman" w:eastAsia="Calibri" w:hAnsi="Times New Roman" w:cs="Times New Roman"/>
              </w:rPr>
              <w:t xml:space="preserve">The learners will also cover a variety of objectives through the use of a young adult novel. The students will also use elements of the writing process (planning, revising, editing, and publishing) to compose texts. Questions pertaining to purpose, audience, and genre will be addressed. </w:t>
            </w:r>
          </w:p>
          <w:p w14:paraId="57F21D1D" w14:textId="77777777" w:rsidR="00073EF8" w:rsidRPr="00A71CD4" w:rsidRDefault="00073EF8" w:rsidP="00DC706C">
            <w:pPr>
              <w:rPr>
                <w:rFonts w:ascii="Times New Roman" w:hAnsi="Times New Roman" w:cs="Times New Roman"/>
                <w:u w:val="single"/>
              </w:rPr>
            </w:pPr>
            <w:r w:rsidRPr="00A71CD4">
              <w:rPr>
                <w:rFonts w:ascii="Times New Roman" w:eastAsia="Calibri" w:hAnsi="Times New Roman" w:cs="Times New Roman"/>
              </w:rPr>
              <w:t>___________________________________________________________________________________</w:t>
            </w:r>
          </w:p>
          <w:p w14:paraId="7E53D333" w14:textId="77777777" w:rsidR="00073EF8" w:rsidRPr="00A71CD4" w:rsidRDefault="00073EF8" w:rsidP="00DC706C">
            <w:pPr>
              <w:rPr>
                <w:rFonts w:ascii="Times New Roman" w:eastAsia="Calibri" w:hAnsi="Times New Roman" w:cs="Times New Roman"/>
                <w:u w:val="single"/>
              </w:rPr>
            </w:pPr>
            <w:r w:rsidRPr="00A71CD4">
              <w:rPr>
                <w:rFonts w:ascii="Times New Roman" w:eastAsia="Calibri" w:hAnsi="Times New Roman" w:cs="Times New Roman"/>
                <w:u w:val="single"/>
              </w:rPr>
              <w:t>2nd Six Weeks</w:t>
            </w:r>
          </w:p>
          <w:p w14:paraId="70DA3A6B" w14:textId="77777777" w:rsidR="00073EF8" w:rsidRPr="00A71CD4" w:rsidRDefault="00073EF8" w:rsidP="00DC706C">
            <w:pPr>
              <w:rPr>
                <w:rFonts w:ascii="Times New Roman" w:eastAsia="Calibri" w:hAnsi="Times New Roman" w:cs="Times New Roman"/>
                <w:b/>
              </w:rPr>
            </w:pPr>
            <w:r w:rsidRPr="00A71CD4">
              <w:rPr>
                <w:rFonts w:ascii="Times New Roman" w:eastAsia="Calibri" w:hAnsi="Times New Roman" w:cs="Times New Roman"/>
                <w:b/>
              </w:rPr>
              <w:t>Personal Narratives/Analyzing Poetry and Literary Nonfiction</w:t>
            </w:r>
          </w:p>
          <w:p w14:paraId="7F00147A" w14:textId="77777777" w:rsidR="00073EF8" w:rsidRPr="00A71CD4" w:rsidRDefault="00073EF8" w:rsidP="00DC706C">
            <w:pPr>
              <w:rPr>
                <w:rFonts w:ascii="Times New Roman" w:eastAsia="Calibri" w:hAnsi="Times New Roman" w:cs="Times New Roman"/>
              </w:rPr>
            </w:pPr>
            <w:r w:rsidRPr="00A71CD4">
              <w:rPr>
                <w:rFonts w:ascii="Times New Roman" w:eastAsia="Calibri" w:hAnsi="Times New Roman" w:cs="Times New Roman"/>
              </w:rPr>
              <w:t xml:space="preserve">The students will write personal narratives that have a clearly defined focus and include reflections on decisions, actions and/or consequences.  </w:t>
            </w:r>
          </w:p>
          <w:p w14:paraId="411E8508" w14:textId="77777777" w:rsidR="00073EF8" w:rsidRPr="00A71CD4" w:rsidRDefault="00073EF8" w:rsidP="00DC706C">
            <w:pPr>
              <w:jc w:val="both"/>
              <w:rPr>
                <w:rFonts w:ascii="Times New Roman" w:eastAsia="Calibri" w:hAnsi="Times New Roman" w:cs="Times New Roman"/>
              </w:rPr>
            </w:pPr>
            <w:r w:rsidRPr="00A71CD4">
              <w:rPr>
                <w:rFonts w:ascii="Times New Roman" w:eastAsia="Calibri" w:hAnsi="Times New Roman" w:cs="Times New Roman"/>
              </w:rPr>
              <w:t xml:space="preserve">The students will also analyze and read various texts and poems throughout the six-weeks period. The learners will write poems using poetic techniques such as rhyme scheme, meter, figurative language, idioms, hyperboles, etc. </w:t>
            </w:r>
          </w:p>
          <w:p w14:paraId="4AE24F5C" w14:textId="77777777" w:rsidR="00073EF8" w:rsidRPr="00A71CD4" w:rsidRDefault="00073EF8" w:rsidP="00DC706C">
            <w:pPr>
              <w:rPr>
                <w:rFonts w:ascii="Times New Roman" w:eastAsia="Calibri" w:hAnsi="Times New Roman" w:cs="Times New Roman"/>
              </w:rPr>
            </w:pPr>
            <w:r w:rsidRPr="00A71CD4">
              <w:rPr>
                <w:rFonts w:ascii="Times New Roman" w:eastAsia="Calibri" w:hAnsi="Times New Roman" w:cs="Times New Roman"/>
              </w:rPr>
              <w:t>_____________________________________________________</w:t>
            </w:r>
            <w:r>
              <w:rPr>
                <w:rFonts w:ascii="Times New Roman" w:eastAsia="Calibri" w:hAnsi="Times New Roman" w:cs="Times New Roman"/>
              </w:rPr>
              <w:t>______________________________</w:t>
            </w:r>
          </w:p>
          <w:p w14:paraId="670B52E3" w14:textId="77777777" w:rsidR="00073EF8" w:rsidRPr="00A71CD4" w:rsidRDefault="00073EF8" w:rsidP="00DC706C">
            <w:pPr>
              <w:rPr>
                <w:rFonts w:ascii="Times New Roman" w:eastAsia="Calibri" w:hAnsi="Times New Roman" w:cs="Times New Roman"/>
                <w:u w:val="single"/>
              </w:rPr>
            </w:pPr>
            <w:r w:rsidRPr="00A71CD4">
              <w:rPr>
                <w:rFonts w:ascii="Times New Roman" w:eastAsia="Calibri" w:hAnsi="Times New Roman" w:cs="Times New Roman"/>
                <w:u w:val="single"/>
              </w:rPr>
              <w:t>3rd Six Weeks</w:t>
            </w:r>
          </w:p>
          <w:p w14:paraId="3877BFD5" w14:textId="77777777" w:rsidR="00073EF8" w:rsidRPr="00A71CD4" w:rsidRDefault="00073EF8" w:rsidP="00DC706C">
            <w:pPr>
              <w:rPr>
                <w:rFonts w:ascii="Times New Roman" w:eastAsia="Calibri" w:hAnsi="Times New Roman" w:cs="Times New Roman"/>
                <w:b/>
              </w:rPr>
            </w:pPr>
            <w:r w:rsidRPr="00A71CD4">
              <w:rPr>
                <w:rFonts w:ascii="Times New Roman" w:eastAsia="Calibri" w:hAnsi="Times New Roman" w:cs="Times New Roman"/>
                <w:b/>
              </w:rPr>
              <w:t xml:space="preserve">Writing Expository and Procedural Texts </w:t>
            </w:r>
          </w:p>
          <w:p w14:paraId="65072166" w14:textId="77777777" w:rsidR="00073EF8" w:rsidRPr="00A71CD4" w:rsidRDefault="00073EF8" w:rsidP="00DC706C">
            <w:pPr>
              <w:rPr>
                <w:rFonts w:ascii="Times New Roman" w:eastAsia="Calibri" w:hAnsi="Times New Roman" w:cs="Times New Roman"/>
              </w:rPr>
            </w:pPr>
            <w:r w:rsidRPr="00A71CD4">
              <w:rPr>
                <w:rFonts w:ascii="Times New Roman" w:eastAsia="Calibri" w:hAnsi="Times New Roman" w:cs="Times New Roman"/>
              </w:rPr>
              <w:t xml:space="preserve">The students will write expository and procedural or work-related texts to communicate ideas and information to specific audiences for specific purposes. </w:t>
            </w:r>
          </w:p>
          <w:p w14:paraId="5D9929C8" w14:textId="0CD5FD78" w:rsidR="00073EF8" w:rsidRDefault="00073EF8" w:rsidP="00DC706C">
            <w:pPr>
              <w:jc w:val="both"/>
              <w:rPr>
                <w:rFonts w:ascii="Times New Roman" w:eastAsia="Calibri" w:hAnsi="Times New Roman" w:cs="Times New Roman"/>
              </w:rPr>
            </w:pPr>
            <w:r w:rsidRPr="00A71CD4">
              <w:rPr>
                <w:rFonts w:ascii="Times New Roman" w:eastAsia="Calibri" w:hAnsi="Times New Roman" w:cs="Times New Roman"/>
              </w:rPr>
              <w:t xml:space="preserve">The students will also analyze themes, respond to texts, draft, revise, and edit texts. Grammar focus: adverbs, pronouns, abbreviations, numbers, and prepositions. </w:t>
            </w:r>
          </w:p>
          <w:p w14:paraId="0869A15D" w14:textId="57602C2C" w:rsidR="00DC706C" w:rsidRDefault="00DC706C" w:rsidP="00DC706C">
            <w:pPr>
              <w:jc w:val="both"/>
              <w:rPr>
                <w:rFonts w:ascii="Times New Roman" w:eastAsia="Calibri" w:hAnsi="Times New Roman" w:cs="Times New Roman"/>
              </w:rPr>
            </w:pPr>
          </w:p>
          <w:p w14:paraId="00C4423F" w14:textId="77777777" w:rsidR="00073EF8" w:rsidRPr="00A71CD4" w:rsidRDefault="00073EF8" w:rsidP="00DC706C">
            <w:pPr>
              <w:rPr>
                <w:rFonts w:ascii="Times New Roman" w:eastAsia="Calibri" w:hAnsi="Times New Roman" w:cs="Times New Roman"/>
                <w:u w:val="single"/>
              </w:rPr>
            </w:pPr>
            <w:r w:rsidRPr="00A71CD4">
              <w:rPr>
                <w:rFonts w:ascii="Times New Roman" w:eastAsia="Calibri" w:hAnsi="Times New Roman" w:cs="Times New Roman"/>
                <w:u w:val="single"/>
              </w:rPr>
              <w:lastRenderedPageBreak/>
              <w:t>4th Six Weeks</w:t>
            </w:r>
          </w:p>
          <w:p w14:paraId="042E1DD8" w14:textId="77777777" w:rsidR="00073EF8" w:rsidRPr="00A71CD4" w:rsidRDefault="00073EF8" w:rsidP="00DC706C">
            <w:pPr>
              <w:rPr>
                <w:rFonts w:ascii="Times New Roman" w:eastAsia="Calibri" w:hAnsi="Times New Roman" w:cs="Times New Roman"/>
                <w:b/>
              </w:rPr>
            </w:pPr>
            <w:r w:rsidRPr="00A71CD4">
              <w:rPr>
                <w:rFonts w:ascii="Times New Roman" w:eastAsia="Calibri" w:hAnsi="Times New Roman" w:cs="Times New Roman"/>
                <w:b/>
              </w:rPr>
              <w:t xml:space="preserve">Writing/ Persuasive Texts </w:t>
            </w:r>
          </w:p>
          <w:p w14:paraId="783B885C" w14:textId="77777777" w:rsidR="00073EF8" w:rsidRPr="00A71CD4" w:rsidRDefault="00073EF8" w:rsidP="00DC706C">
            <w:pPr>
              <w:jc w:val="both"/>
              <w:rPr>
                <w:rFonts w:ascii="Times New Roman" w:eastAsia="Calibri" w:hAnsi="Times New Roman" w:cs="Times New Roman"/>
              </w:rPr>
            </w:pPr>
            <w:r w:rsidRPr="00A71CD4">
              <w:rPr>
                <w:rFonts w:ascii="Times New Roman" w:eastAsia="Calibri" w:hAnsi="Times New Roman" w:cs="Times New Roman"/>
              </w:rPr>
              <w:t xml:space="preserve">The students will write persuasive texts to influence the attitudes or actions of a specific audience on specific issues. The learners will establish a clear thesis or position on a variety of topics. </w:t>
            </w:r>
          </w:p>
          <w:p w14:paraId="1EEB3328" w14:textId="77777777" w:rsidR="00073EF8" w:rsidRPr="00A71CD4" w:rsidRDefault="00073EF8" w:rsidP="00DC706C">
            <w:pPr>
              <w:jc w:val="both"/>
              <w:rPr>
                <w:rFonts w:ascii="Times New Roman" w:eastAsia="Calibri" w:hAnsi="Times New Roman" w:cs="Times New Roman"/>
              </w:rPr>
            </w:pPr>
            <w:r w:rsidRPr="00A71CD4">
              <w:rPr>
                <w:rFonts w:ascii="Times New Roman" w:eastAsia="Calibri" w:hAnsi="Times New Roman" w:cs="Times New Roman"/>
              </w:rPr>
              <w:t xml:space="preserve">The pupils will make connections, compare and contrast, and analyze differing texts. The students will identify main ideas and details. Grammar focus: spelling and vocabulary. </w:t>
            </w:r>
          </w:p>
          <w:p w14:paraId="4016582D" w14:textId="77777777" w:rsidR="00073EF8" w:rsidRPr="00A71CD4" w:rsidRDefault="00073EF8" w:rsidP="00DC706C">
            <w:pPr>
              <w:rPr>
                <w:rFonts w:ascii="Times New Roman" w:eastAsia="Calibri" w:hAnsi="Times New Roman" w:cs="Times New Roman"/>
              </w:rPr>
            </w:pPr>
          </w:p>
          <w:p w14:paraId="34419D9A" w14:textId="77777777" w:rsidR="00073EF8" w:rsidRPr="00A71CD4" w:rsidRDefault="00073EF8" w:rsidP="00DC706C">
            <w:pPr>
              <w:rPr>
                <w:rFonts w:ascii="Times New Roman" w:eastAsia="Calibri" w:hAnsi="Times New Roman" w:cs="Times New Roman"/>
              </w:rPr>
            </w:pPr>
            <w:r w:rsidRPr="00A71CD4">
              <w:rPr>
                <w:rFonts w:ascii="Times New Roman" w:eastAsia="Calibri" w:hAnsi="Times New Roman" w:cs="Times New Roman"/>
              </w:rPr>
              <w:t>_____________________________________________________</w:t>
            </w:r>
            <w:r>
              <w:rPr>
                <w:rFonts w:ascii="Times New Roman" w:eastAsia="Calibri" w:hAnsi="Times New Roman" w:cs="Times New Roman"/>
              </w:rPr>
              <w:t>______________________________</w:t>
            </w:r>
          </w:p>
          <w:p w14:paraId="5447DBF6" w14:textId="77777777" w:rsidR="00073EF8" w:rsidRPr="00A71CD4" w:rsidRDefault="00073EF8" w:rsidP="00DC706C">
            <w:pPr>
              <w:rPr>
                <w:rFonts w:ascii="Times New Roman" w:eastAsia="Calibri" w:hAnsi="Times New Roman" w:cs="Times New Roman"/>
                <w:u w:val="single"/>
              </w:rPr>
            </w:pPr>
            <w:r w:rsidRPr="00A71CD4">
              <w:rPr>
                <w:rFonts w:ascii="Times New Roman" w:eastAsia="Calibri" w:hAnsi="Times New Roman" w:cs="Times New Roman"/>
                <w:u w:val="single"/>
              </w:rPr>
              <w:t>5th Six Weeks</w:t>
            </w:r>
          </w:p>
          <w:p w14:paraId="63CE3CFD" w14:textId="77777777" w:rsidR="00073EF8" w:rsidRPr="00A71CD4" w:rsidRDefault="00073EF8" w:rsidP="00DC706C">
            <w:pPr>
              <w:rPr>
                <w:rFonts w:ascii="Times New Roman" w:eastAsia="Calibri" w:hAnsi="Times New Roman" w:cs="Times New Roman"/>
                <w:b/>
              </w:rPr>
            </w:pPr>
            <w:r w:rsidRPr="00A71CD4">
              <w:rPr>
                <w:rFonts w:ascii="Times New Roman" w:eastAsia="Calibri" w:hAnsi="Times New Roman" w:cs="Times New Roman"/>
                <w:b/>
              </w:rPr>
              <w:t>Creating Connections Across All Genres/Grammar</w:t>
            </w:r>
          </w:p>
          <w:p w14:paraId="7A06A0D4" w14:textId="77777777" w:rsidR="00073EF8" w:rsidRPr="00A71CD4" w:rsidRDefault="00073EF8" w:rsidP="00DC706C">
            <w:pPr>
              <w:jc w:val="both"/>
              <w:rPr>
                <w:rFonts w:ascii="Times New Roman" w:eastAsia="Calibri" w:hAnsi="Times New Roman" w:cs="Times New Roman"/>
              </w:rPr>
            </w:pPr>
            <w:r w:rsidRPr="00A71CD4">
              <w:rPr>
                <w:rFonts w:ascii="Times New Roman" w:eastAsia="Calibri" w:hAnsi="Times New Roman" w:cs="Times New Roman"/>
              </w:rPr>
              <w:t>The students will create connections across different types of texts and genres. The pupils will make generalizations and synthesize texts. They will analyze literary works that share similar themes across cultures.</w:t>
            </w:r>
          </w:p>
          <w:p w14:paraId="6B54ECEF" w14:textId="77777777" w:rsidR="00073EF8" w:rsidRPr="00A71CD4" w:rsidRDefault="00073EF8" w:rsidP="00DC706C">
            <w:pPr>
              <w:jc w:val="both"/>
              <w:rPr>
                <w:rFonts w:ascii="Times New Roman" w:eastAsia="Calibri" w:hAnsi="Times New Roman" w:cs="Times New Roman"/>
              </w:rPr>
            </w:pPr>
            <w:r w:rsidRPr="00A71CD4">
              <w:rPr>
                <w:rFonts w:ascii="Times New Roman" w:eastAsia="Calibri" w:hAnsi="Times New Roman" w:cs="Times New Roman"/>
              </w:rPr>
              <w:t xml:space="preserve">The students will also edit written drafts for grammar, mechanics, and spelling. They will use a variety of complete sentences (e.g. simple, compound, complex) that include properly placed modifiers, correctly identified antecedents, parallel structures, and consistent tenses. </w:t>
            </w:r>
          </w:p>
          <w:p w14:paraId="341279D9" w14:textId="77777777" w:rsidR="00073EF8" w:rsidRPr="00A71CD4" w:rsidRDefault="00073EF8" w:rsidP="00DC706C">
            <w:pPr>
              <w:rPr>
                <w:rFonts w:ascii="Times New Roman" w:eastAsia="Calibri" w:hAnsi="Times New Roman" w:cs="Times New Roman"/>
              </w:rPr>
            </w:pPr>
          </w:p>
          <w:p w14:paraId="43D93866" w14:textId="77777777" w:rsidR="00073EF8" w:rsidRPr="00A71CD4" w:rsidRDefault="00073EF8" w:rsidP="00DC706C">
            <w:pPr>
              <w:rPr>
                <w:rFonts w:ascii="Times New Roman" w:eastAsia="Calibri" w:hAnsi="Times New Roman" w:cs="Times New Roman"/>
              </w:rPr>
            </w:pPr>
            <w:r w:rsidRPr="00A71CD4">
              <w:rPr>
                <w:rFonts w:ascii="Times New Roman" w:eastAsia="Calibri" w:hAnsi="Times New Roman" w:cs="Times New Roman"/>
              </w:rPr>
              <w:t>___________________________________________________________________________________</w:t>
            </w:r>
          </w:p>
          <w:p w14:paraId="7F556E3A" w14:textId="77777777" w:rsidR="00073EF8" w:rsidRPr="00A71CD4" w:rsidRDefault="00073EF8" w:rsidP="00DC706C">
            <w:pPr>
              <w:rPr>
                <w:rFonts w:ascii="Times New Roman" w:eastAsia="Calibri" w:hAnsi="Times New Roman" w:cs="Times New Roman"/>
                <w:u w:val="single"/>
              </w:rPr>
            </w:pPr>
            <w:r w:rsidRPr="00A71CD4">
              <w:rPr>
                <w:rFonts w:ascii="Times New Roman" w:eastAsia="Calibri" w:hAnsi="Times New Roman" w:cs="Times New Roman"/>
                <w:u w:val="single"/>
              </w:rPr>
              <w:t xml:space="preserve">6th Six Weeks </w:t>
            </w:r>
          </w:p>
          <w:p w14:paraId="0B72AAB9" w14:textId="77777777" w:rsidR="00073EF8" w:rsidRPr="00A71CD4" w:rsidRDefault="00073EF8" w:rsidP="00DC706C">
            <w:pPr>
              <w:rPr>
                <w:rFonts w:ascii="Times New Roman" w:eastAsia="Calibri" w:hAnsi="Times New Roman" w:cs="Times New Roman"/>
                <w:b/>
              </w:rPr>
            </w:pPr>
            <w:r w:rsidRPr="00A71CD4">
              <w:rPr>
                <w:rFonts w:ascii="Times New Roman" w:eastAsia="Calibri" w:hAnsi="Times New Roman" w:cs="Times New Roman"/>
                <w:b/>
              </w:rPr>
              <w:t>Producing Research/Writing Multi-Paragraph Works</w:t>
            </w:r>
          </w:p>
          <w:p w14:paraId="490C343A" w14:textId="77777777" w:rsidR="00073EF8" w:rsidRPr="00A71CD4" w:rsidRDefault="00073EF8" w:rsidP="00DC706C">
            <w:pPr>
              <w:jc w:val="both"/>
              <w:rPr>
                <w:rFonts w:ascii="Times New Roman" w:eastAsia="Calibri" w:hAnsi="Times New Roman" w:cs="Times New Roman"/>
              </w:rPr>
            </w:pPr>
            <w:r w:rsidRPr="00A71CD4">
              <w:rPr>
                <w:rFonts w:ascii="Times New Roman" w:eastAsia="Calibri" w:hAnsi="Times New Roman" w:cs="Times New Roman"/>
              </w:rPr>
              <w:t>The pupils will revise drafts to ensure precise word choice and vivid images. The drafts will be edited for grammar, mechanics, and spelling. The final draft will be revised in response to feedback from the teacher.</w:t>
            </w:r>
          </w:p>
          <w:p w14:paraId="743C77AC" w14:textId="77777777" w:rsidR="00073EF8" w:rsidRPr="00A71CD4" w:rsidRDefault="00073EF8" w:rsidP="00DC706C">
            <w:pPr>
              <w:jc w:val="both"/>
              <w:rPr>
                <w:rFonts w:ascii="Times New Roman" w:eastAsia="Calibri" w:hAnsi="Times New Roman" w:cs="Times New Roman"/>
              </w:rPr>
            </w:pPr>
            <w:r w:rsidRPr="00A71CD4">
              <w:rPr>
                <w:rFonts w:ascii="Times New Roman" w:eastAsia="Calibri" w:hAnsi="Times New Roman" w:cs="Times New Roman"/>
              </w:rPr>
              <w:t>The learner will compose an original research paper throughout the course of the six-weeks. The learner will brainstorm, decide upon a topic, and formulate a research question in order to address a major research topic. They will apply steps for obtaining and evaluating information from a wide variety of sources.</w:t>
            </w:r>
          </w:p>
          <w:p w14:paraId="4EC8032F" w14:textId="77777777" w:rsidR="00073EF8" w:rsidRPr="00A71CD4" w:rsidRDefault="00073EF8" w:rsidP="00DC706C">
            <w:pPr>
              <w:rPr>
                <w:rFonts w:ascii="Times New Roman" w:hAnsi="Times New Roman" w:cs="Times New Roman"/>
              </w:rPr>
            </w:pPr>
          </w:p>
        </w:tc>
      </w:tr>
    </w:tbl>
    <w:p w14:paraId="29EFF5BF" w14:textId="77777777" w:rsidR="00073EF8" w:rsidRPr="00AA487C" w:rsidRDefault="00073EF8" w:rsidP="00DC706C">
      <w:pPr>
        <w:spacing w:after="0"/>
        <w:rPr>
          <w:rFonts w:ascii="Times New Roman" w:hAnsi="Times New Roman" w:cs="Times New Roman"/>
          <w:b/>
        </w:rPr>
      </w:pPr>
    </w:p>
    <w:p w14:paraId="19E72EC4" w14:textId="6B048117" w:rsidR="00A602C0" w:rsidRPr="00AA487C" w:rsidRDefault="00A602C0" w:rsidP="00A602C0">
      <w:pPr>
        <w:spacing w:after="0"/>
        <w:rPr>
          <w:rFonts w:ascii="Times New Roman" w:hAnsi="Times New Roman" w:cs="Times New Roman"/>
          <w:b/>
        </w:rPr>
      </w:pPr>
      <w:r w:rsidRPr="00AA487C">
        <w:rPr>
          <w:rFonts w:ascii="Times New Roman" w:hAnsi="Times New Roman" w:cs="Times New Roman"/>
          <w:b/>
        </w:rPr>
        <w:t>CLASSROOM RULES</w:t>
      </w:r>
      <w:r>
        <w:rPr>
          <w:rFonts w:ascii="Times New Roman" w:hAnsi="Times New Roman" w:cs="Times New Roman"/>
          <w:b/>
        </w:rPr>
        <w:t xml:space="preserve"> (VIRTUAL INSTRUCTION)</w:t>
      </w:r>
    </w:p>
    <w:tbl>
      <w:tblPr>
        <w:tblStyle w:val="TableGrid"/>
        <w:tblW w:w="0" w:type="auto"/>
        <w:tblLook w:val="04A0" w:firstRow="1" w:lastRow="0" w:firstColumn="1" w:lastColumn="0" w:noHBand="0" w:noVBand="1"/>
      </w:tblPr>
      <w:tblGrid>
        <w:gridCol w:w="9350"/>
      </w:tblGrid>
      <w:tr w:rsidR="00A602C0" w:rsidRPr="00A71CD4" w14:paraId="7DA3F2FD" w14:textId="77777777" w:rsidTr="00E01BD1">
        <w:tc>
          <w:tcPr>
            <w:tcW w:w="9350" w:type="dxa"/>
          </w:tcPr>
          <w:p w14:paraId="54F9CB9A" w14:textId="77777777" w:rsidR="00A602C0" w:rsidRPr="00A71CD4" w:rsidRDefault="00A602C0" w:rsidP="00E01BD1">
            <w:pPr>
              <w:rPr>
                <w:rFonts w:ascii="Times New Roman" w:hAnsi="Times New Roman" w:cs="Times New Roman"/>
              </w:rPr>
            </w:pPr>
          </w:p>
          <w:p w14:paraId="0E04A7D8" w14:textId="77777777" w:rsidR="00A602C0" w:rsidRPr="00A71CD4" w:rsidRDefault="00A602C0" w:rsidP="00E01BD1">
            <w:pPr>
              <w:contextualSpacing/>
              <w:rPr>
                <w:rFonts w:ascii="Times New Roman" w:hAnsi="Times New Roman" w:cs="Times New Roman"/>
              </w:rPr>
            </w:pPr>
            <w:r w:rsidRPr="00A71CD4">
              <w:rPr>
                <w:rFonts w:ascii="Times New Roman" w:hAnsi="Times New Roman" w:cs="Times New Roman"/>
              </w:rPr>
              <w:t>1. Respect the teacher, the students in the class, and yourself.</w:t>
            </w:r>
          </w:p>
          <w:p w14:paraId="63A7B53A" w14:textId="77777777" w:rsidR="00A602C0" w:rsidRPr="00A71CD4" w:rsidRDefault="00A602C0" w:rsidP="00E01BD1">
            <w:pPr>
              <w:contextualSpacing/>
              <w:rPr>
                <w:rFonts w:ascii="Times New Roman" w:hAnsi="Times New Roman" w:cs="Times New Roman"/>
              </w:rPr>
            </w:pPr>
          </w:p>
          <w:p w14:paraId="33E04EE8" w14:textId="76ECB6D5" w:rsidR="00A602C0" w:rsidRPr="00A71CD4" w:rsidRDefault="00A602C0" w:rsidP="00E01BD1">
            <w:pPr>
              <w:contextualSpacing/>
              <w:rPr>
                <w:rFonts w:ascii="Times New Roman" w:hAnsi="Times New Roman" w:cs="Times New Roman"/>
              </w:rPr>
            </w:pPr>
            <w:r w:rsidRPr="00A71CD4">
              <w:rPr>
                <w:rFonts w:ascii="Times New Roman" w:hAnsi="Times New Roman" w:cs="Times New Roman"/>
              </w:rPr>
              <w:t xml:space="preserve">2. </w:t>
            </w:r>
            <w:r w:rsidR="00FB7CD3">
              <w:rPr>
                <w:rFonts w:ascii="Times New Roman" w:hAnsi="Times New Roman" w:cs="Times New Roman"/>
              </w:rPr>
              <w:t>Do not post or share (even privately) inappropriate materials.</w:t>
            </w:r>
          </w:p>
          <w:p w14:paraId="3F3FF625" w14:textId="77777777" w:rsidR="00A602C0" w:rsidRPr="00A71CD4" w:rsidRDefault="00A602C0" w:rsidP="00E01BD1">
            <w:pPr>
              <w:contextualSpacing/>
              <w:rPr>
                <w:rFonts w:ascii="Times New Roman" w:hAnsi="Times New Roman" w:cs="Times New Roman"/>
              </w:rPr>
            </w:pPr>
          </w:p>
          <w:p w14:paraId="13D2B772" w14:textId="76675C8F" w:rsidR="00A602C0" w:rsidRPr="00A71CD4" w:rsidRDefault="00A602C0" w:rsidP="00E01BD1">
            <w:pPr>
              <w:contextualSpacing/>
              <w:rPr>
                <w:rFonts w:ascii="Times New Roman" w:hAnsi="Times New Roman" w:cs="Times New Roman"/>
              </w:rPr>
            </w:pPr>
            <w:r w:rsidRPr="00A71CD4">
              <w:rPr>
                <w:rFonts w:ascii="Times New Roman" w:hAnsi="Times New Roman" w:cs="Times New Roman"/>
              </w:rPr>
              <w:t>3. Listen and remain quie</w:t>
            </w:r>
            <w:r w:rsidR="00E47862">
              <w:rPr>
                <w:rFonts w:ascii="Times New Roman" w:hAnsi="Times New Roman" w:cs="Times New Roman"/>
              </w:rPr>
              <w:t xml:space="preserve">t </w:t>
            </w:r>
            <w:r w:rsidRPr="00A71CD4">
              <w:rPr>
                <w:rFonts w:ascii="Times New Roman" w:hAnsi="Times New Roman" w:cs="Times New Roman"/>
              </w:rPr>
              <w:t xml:space="preserve">while the teacher is talking to the class or to individual students. </w:t>
            </w:r>
            <w:r w:rsidR="00E47862">
              <w:rPr>
                <w:rFonts w:ascii="Times New Roman" w:hAnsi="Times New Roman" w:cs="Times New Roman"/>
              </w:rPr>
              <w:t>Be sure to “mute” your microphone when entering Google Meetings.</w:t>
            </w:r>
            <w:r w:rsidR="00A60E01">
              <w:rPr>
                <w:rFonts w:ascii="Times New Roman" w:hAnsi="Times New Roman" w:cs="Times New Roman"/>
              </w:rPr>
              <w:t xml:space="preserve"> Use the “raise your hand” function to participate and/or ask a question during Google Meetings.</w:t>
            </w:r>
          </w:p>
          <w:p w14:paraId="15D44744" w14:textId="77777777" w:rsidR="00A602C0" w:rsidRPr="00A71CD4" w:rsidRDefault="00A602C0" w:rsidP="00E01BD1">
            <w:pPr>
              <w:contextualSpacing/>
              <w:rPr>
                <w:rFonts w:ascii="Times New Roman" w:hAnsi="Times New Roman" w:cs="Times New Roman"/>
              </w:rPr>
            </w:pPr>
          </w:p>
          <w:p w14:paraId="51B2C82D" w14:textId="60F393B2" w:rsidR="00A602C0" w:rsidRPr="00A71CD4" w:rsidRDefault="00792C07" w:rsidP="00E01BD1">
            <w:pPr>
              <w:contextualSpacing/>
              <w:rPr>
                <w:rFonts w:ascii="Times New Roman" w:hAnsi="Times New Roman" w:cs="Times New Roman"/>
              </w:rPr>
            </w:pPr>
            <w:r>
              <w:rPr>
                <w:rFonts w:ascii="Times New Roman" w:hAnsi="Times New Roman" w:cs="Times New Roman"/>
              </w:rPr>
              <w:t>4</w:t>
            </w:r>
            <w:r w:rsidR="00A602C0" w:rsidRPr="00A71CD4">
              <w:rPr>
                <w:rFonts w:ascii="Times New Roman" w:hAnsi="Times New Roman" w:cs="Times New Roman"/>
              </w:rPr>
              <w:t>. Be on time</w:t>
            </w:r>
            <w:r w:rsidR="00FB7CD3">
              <w:rPr>
                <w:rFonts w:ascii="Times New Roman" w:hAnsi="Times New Roman" w:cs="Times New Roman"/>
              </w:rPr>
              <w:t xml:space="preserve"> when attending Google Meetings and submitting work.</w:t>
            </w:r>
            <w:r w:rsidR="00082091">
              <w:rPr>
                <w:rFonts w:ascii="Times New Roman" w:hAnsi="Times New Roman" w:cs="Times New Roman"/>
              </w:rPr>
              <w:t xml:space="preserve"> Be sure to log </w:t>
            </w:r>
            <w:r w:rsidR="00A60E01">
              <w:rPr>
                <w:rFonts w:ascii="Times New Roman" w:hAnsi="Times New Roman" w:cs="Times New Roman"/>
              </w:rPr>
              <w:t>o</w:t>
            </w:r>
            <w:r w:rsidR="00082091">
              <w:rPr>
                <w:rFonts w:ascii="Times New Roman" w:hAnsi="Times New Roman" w:cs="Times New Roman"/>
              </w:rPr>
              <w:t>nto your Google Classroom at least 5 minutes before the start of a Google Meeting.</w:t>
            </w:r>
          </w:p>
          <w:p w14:paraId="52B65371" w14:textId="77777777" w:rsidR="00A602C0" w:rsidRPr="00A71CD4" w:rsidRDefault="00A602C0" w:rsidP="00E01BD1">
            <w:pPr>
              <w:contextualSpacing/>
              <w:rPr>
                <w:rFonts w:ascii="Times New Roman" w:hAnsi="Times New Roman" w:cs="Times New Roman"/>
              </w:rPr>
            </w:pPr>
          </w:p>
          <w:p w14:paraId="37AC01E0" w14:textId="09344BB7" w:rsidR="00A602C0" w:rsidRPr="00A71CD4" w:rsidRDefault="00792C07" w:rsidP="00E01BD1">
            <w:pPr>
              <w:contextualSpacing/>
              <w:rPr>
                <w:rFonts w:ascii="Times New Roman" w:hAnsi="Times New Roman" w:cs="Times New Roman"/>
              </w:rPr>
            </w:pPr>
            <w:r>
              <w:rPr>
                <w:rFonts w:ascii="Times New Roman" w:hAnsi="Times New Roman" w:cs="Times New Roman"/>
              </w:rPr>
              <w:t>5</w:t>
            </w:r>
            <w:r w:rsidR="00A602C0" w:rsidRPr="00A71CD4">
              <w:rPr>
                <w:rFonts w:ascii="Times New Roman" w:hAnsi="Times New Roman" w:cs="Times New Roman"/>
              </w:rPr>
              <w:t xml:space="preserve">. </w:t>
            </w:r>
            <w:r w:rsidR="007D09ED">
              <w:rPr>
                <w:rFonts w:ascii="Times New Roman" w:hAnsi="Times New Roman" w:cs="Times New Roman"/>
              </w:rPr>
              <w:t>Treat Google Meetings as though you were in school – dress appropriatel</w:t>
            </w:r>
            <w:r w:rsidR="00E47862">
              <w:rPr>
                <w:rFonts w:ascii="Times New Roman" w:hAnsi="Times New Roman" w:cs="Times New Roman"/>
              </w:rPr>
              <w:t>y and sit properly during Google Meetings</w:t>
            </w:r>
            <w:r w:rsidR="00A602C0" w:rsidRPr="00A71CD4">
              <w:rPr>
                <w:rFonts w:ascii="Times New Roman" w:hAnsi="Times New Roman" w:cs="Times New Roman"/>
              </w:rPr>
              <w:t>.</w:t>
            </w:r>
          </w:p>
          <w:p w14:paraId="5CD0B076" w14:textId="77777777" w:rsidR="00A602C0" w:rsidRPr="00A71CD4" w:rsidRDefault="00A602C0" w:rsidP="00E01BD1">
            <w:pPr>
              <w:contextualSpacing/>
              <w:rPr>
                <w:rFonts w:ascii="Times New Roman" w:hAnsi="Times New Roman" w:cs="Times New Roman"/>
              </w:rPr>
            </w:pPr>
          </w:p>
          <w:p w14:paraId="4D0E80A6" w14:textId="18BCD05A" w:rsidR="00A602C0" w:rsidRDefault="00A602C0" w:rsidP="00E01BD1">
            <w:pPr>
              <w:contextualSpacing/>
              <w:rPr>
                <w:rFonts w:ascii="Times New Roman" w:hAnsi="Times New Roman" w:cs="Times New Roman"/>
              </w:rPr>
            </w:pPr>
            <w:r w:rsidRPr="00A71CD4">
              <w:rPr>
                <w:rFonts w:ascii="Times New Roman" w:hAnsi="Times New Roman" w:cs="Times New Roman"/>
              </w:rPr>
              <w:t>7. Stay on task</w:t>
            </w:r>
            <w:r w:rsidR="00E47862">
              <w:rPr>
                <w:rFonts w:ascii="Times New Roman" w:hAnsi="Times New Roman" w:cs="Times New Roman"/>
              </w:rPr>
              <w:t xml:space="preserve"> and avoid distractions during instruction.</w:t>
            </w:r>
          </w:p>
          <w:p w14:paraId="1E91BCCD" w14:textId="5804CF7A" w:rsidR="00E149F2" w:rsidRDefault="00E149F2" w:rsidP="00E01BD1">
            <w:pPr>
              <w:contextualSpacing/>
              <w:rPr>
                <w:rFonts w:ascii="Times New Roman" w:hAnsi="Times New Roman" w:cs="Times New Roman"/>
              </w:rPr>
            </w:pPr>
          </w:p>
          <w:p w14:paraId="4B984E57" w14:textId="57C5C2CA" w:rsidR="00E149F2" w:rsidRPr="00A71CD4" w:rsidRDefault="00E149F2" w:rsidP="00E01BD1">
            <w:pPr>
              <w:contextualSpacing/>
              <w:rPr>
                <w:rFonts w:ascii="Times New Roman" w:hAnsi="Times New Roman" w:cs="Times New Roman"/>
              </w:rPr>
            </w:pPr>
            <w:r>
              <w:rPr>
                <w:rFonts w:ascii="Times New Roman" w:hAnsi="Times New Roman" w:cs="Times New Roman"/>
              </w:rPr>
              <w:t>8. Respect the privacy of your classmates. DO NOT take pictures and/or videos of your classmates.</w:t>
            </w:r>
          </w:p>
          <w:p w14:paraId="406A3BB8" w14:textId="77777777" w:rsidR="00A602C0" w:rsidRPr="00A71CD4" w:rsidRDefault="00A602C0" w:rsidP="00E01BD1">
            <w:pPr>
              <w:contextualSpacing/>
              <w:rPr>
                <w:rFonts w:ascii="Times New Roman" w:hAnsi="Times New Roman" w:cs="Times New Roman"/>
              </w:rPr>
            </w:pPr>
          </w:p>
          <w:p w14:paraId="4681CC66" w14:textId="51C101FA" w:rsidR="00A602C0" w:rsidRPr="00A71CD4" w:rsidRDefault="00A602C0" w:rsidP="00E01BD1">
            <w:pPr>
              <w:contextualSpacing/>
              <w:rPr>
                <w:rFonts w:ascii="Times New Roman" w:hAnsi="Times New Roman" w:cs="Times New Roman"/>
              </w:rPr>
            </w:pPr>
            <w:r>
              <w:rPr>
                <w:rFonts w:ascii="Times New Roman" w:hAnsi="Times New Roman" w:cs="Times New Roman"/>
              </w:rPr>
              <w:t>8. Have a good attitude – no</w:t>
            </w:r>
            <w:r w:rsidRPr="00A71CD4">
              <w:rPr>
                <w:rFonts w:ascii="Times New Roman" w:hAnsi="Times New Roman" w:cs="Times New Roman"/>
              </w:rPr>
              <w:t xml:space="preserve"> complaining, rudeness, foul language.</w:t>
            </w:r>
            <w:r w:rsidR="00E149F2">
              <w:rPr>
                <w:rFonts w:ascii="Times New Roman" w:hAnsi="Times New Roman" w:cs="Times New Roman"/>
              </w:rPr>
              <w:t xml:space="preserve"> Contact your teacher if you encounter any problems accessing Google Meetings, Google Classrooms, assignments, etc.</w:t>
            </w:r>
          </w:p>
          <w:p w14:paraId="7C8B34A0" w14:textId="77777777" w:rsidR="00A602C0" w:rsidRPr="00A71CD4" w:rsidRDefault="00A602C0" w:rsidP="00E01BD1">
            <w:pPr>
              <w:rPr>
                <w:rFonts w:ascii="Times New Roman" w:hAnsi="Times New Roman" w:cs="Times New Roman"/>
              </w:rPr>
            </w:pPr>
          </w:p>
          <w:p w14:paraId="5CF3522A" w14:textId="77777777" w:rsidR="00A602C0" w:rsidRPr="00A71CD4" w:rsidRDefault="00A602C0" w:rsidP="00E149F2">
            <w:pPr>
              <w:rPr>
                <w:rFonts w:ascii="Times New Roman" w:hAnsi="Times New Roman" w:cs="Times New Roman"/>
              </w:rPr>
            </w:pPr>
          </w:p>
        </w:tc>
      </w:tr>
    </w:tbl>
    <w:p w14:paraId="5DEE4C04" w14:textId="77777777" w:rsidR="00A602C0" w:rsidRDefault="00A602C0" w:rsidP="00DC706C">
      <w:pPr>
        <w:spacing w:after="0"/>
        <w:rPr>
          <w:rFonts w:ascii="Times New Roman" w:hAnsi="Times New Roman" w:cs="Times New Roman"/>
          <w:b/>
        </w:rPr>
      </w:pPr>
    </w:p>
    <w:p w14:paraId="60B6A806" w14:textId="77777777" w:rsidR="00E149F2" w:rsidRDefault="00E149F2" w:rsidP="00DC706C">
      <w:pPr>
        <w:spacing w:after="0"/>
        <w:rPr>
          <w:rFonts w:ascii="Times New Roman" w:hAnsi="Times New Roman" w:cs="Times New Roman"/>
          <w:b/>
        </w:rPr>
      </w:pPr>
    </w:p>
    <w:p w14:paraId="1C7F6829" w14:textId="77777777" w:rsidR="00E149F2" w:rsidRDefault="00E149F2" w:rsidP="00DC706C">
      <w:pPr>
        <w:spacing w:after="0"/>
        <w:rPr>
          <w:rFonts w:ascii="Times New Roman" w:hAnsi="Times New Roman" w:cs="Times New Roman"/>
          <w:b/>
        </w:rPr>
      </w:pPr>
    </w:p>
    <w:p w14:paraId="483E06DE" w14:textId="77777777" w:rsidR="00E149F2" w:rsidRDefault="00E149F2" w:rsidP="00DC706C">
      <w:pPr>
        <w:spacing w:after="0"/>
        <w:rPr>
          <w:rFonts w:ascii="Times New Roman" w:hAnsi="Times New Roman" w:cs="Times New Roman"/>
          <w:b/>
        </w:rPr>
      </w:pPr>
    </w:p>
    <w:p w14:paraId="75B371FB" w14:textId="5ECBB726" w:rsidR="00073EF8" w:rsidRPr="00AA487C" w:rsidRDefault="00073EF8" w:rsidP="00DC706C">
      <w:pPr>
        <w:spacing w:after="0"/>
        <w:rPr>
          <w:rFonts w:ascii="Times New Roman" w:hAnsi="Times New Roman" w:cs="Times New Roman"/>
          <w:b/>
        </w:rPr>
      </w:pPr>
      <w:r w:rsidRPr="00AA487C">
        <w:rPr>
          <w:rFonts w:ascii="Times New Roman" w:hAnsi="Times New Roman" w:cs="Times New Roman"/>
          <w:b/>
        </w:rPr>
        <w:t>CLASSROOM RULES</w:t>
      </w:r>
      <w:r>
        <w:rPr>
          <w:rFonts w:ascii="Times New Roman" w:hAnsi="Times New Roman" w:cs="Times New Roman"/>
          <w:b/>
        </w:rPr>
        <w:t xml:space="preserve"> (IN-PERSON INSTRUCTION)</w:t>
      </w:r>
    </w:p>
    <w:tbl>
      <w:tblPr>
        <w:tblStyle w:val="TableGrid"/>
        <w:tblW w:w="0" w:type="auto"/>
        <w:tblLook w:val="04A0" w:firstRow="1" w:lastRow="0" w:firstColumn="1" w:lastColumn="0" w:noHBand="0" w:noVBand="1"/>
      </w:tblPr>
      <w:tblGrid>
        <w:gridCol w:w="9350"/>
      </w:tblGrid>
      <w:tr w:rsidR="00073EF8" w:rsidRPr="00A71CD4" w14:paraId="4499E273" w14:textId="77777777" w:rsidTr="00073EF8">
        <w:tc>
          <w:tcPr>
            <w:tcW w:w="9350" w:type="dxa"/>
          </w:tcPr>
          <w:p w14:paraId="0028A2F9" w14:textId="77777777" w:rsidR="00073EF8" w:rsidRPr="00A71CD4" w:rsidRDefault="00073EF8" w:rsidP="00DC706C">
            <w:pPr>
              <w:rPr>
                <w:rFonts w:ascii="Times New Roman" w:hAnsi="Times New Roman" w:cs="Times New Roman"/>
              </w:rPr>
            </w:pPr>
          </w:p>
          <w:p w14:paraId="3200D671" w14:textId="77777777" w:rsidR="00073EF8" w:rsidRPr="00A71CD4" w:rsidRDefault="00073EF8" w:rsidP="00DC706C">
            <w:pPr>
              <w:contextualSpacing/>
              <w:rPr>
                <w:rFonts w:ascii="Times New Roman" w:hAnsi="Times New Roman" w:cs="Times New Roman"/>
              </w:rPr>
            </w:pPr>
            <w:r w:rsidRPr="00A71CD4">
              <w:rPr>
                <w:rFonts w:ascii="Times New Roman" w:hAnsi="Times New Roman" w:cs="Times New Roman"/>
              </w:rPr>
              <w:t>1. Respect the teacher, the students in the class, and yourself.</w:t>
            </w:r>
          </w:p>
          <w:p w14:paraId="652F786E" w14:textId="77777777" w:rsidR="00073EF8" w:rsidRPr="00A71CD4" w:rsidRDefault="00073EF8" w:rsidP="00DC706C">
            <w:pPr>
              <w:contextualSpacing/>
              <w:rPr>
                <w:rFonts w:ascii="Times New Roman" w:hAnsi="Times New Roman" w:cs="Times New Roman"/>
              </w:rPr>
            </w:pPr>
          </w:p>
          <w:p w14:paraId="692BF1D8" w14:textId="77777777" w:rsidR="00073EF8" w:rsidRPr="00A71CD4" w:rsidRDefault="00073EF8" w:rsidP="00DC706C">
            <w:pPr>
              <w:contextualSpacing/>
              <w:rPr>
                <w:rFonts w:ascii="Times New Roman" w:hAnsi="Times New Roman" w:cs="Times New Roman"/>
              </w:rPr>
            </w:pPr>
            <w:r w:rsidRPr="00A71CD4">
              <w:rPr>
                <w:rFonts w:ascii="Times New Roman" w:hAnsi="Times New Roman" w:cs="Times New Roman"/>
              </w:rPr>
              <w:t>2. Follow all directions (the first time).</w:t>
            </w:r>
          </w:p>
          <w:p w14:paraId="55E9DC29" w14:textId="77777777" w:rsidR="00073EF8" w:rsidRPr="00A71CD4" w:rsidRDefault="00073EF8" w:rsidP="00DC706C">
            <w:pPr>
              <w:contextualSpacing/>
              <w:rPr>
                <w:rFonts w:ascii="Times New Roman" w:hAnsi="Times New Roman" w:cs="Times New Roman"/>
              </w:rPr>
            </w:pPr>
          </w:p>
          <w:p w14:paraId="07AFF1EE" w14:textId="77777777" w:rsidR="00073EF8" w:rsidRPr="00A71CD4" w:rsidRDefault="00073EF8" w:rsidP="00DC706C">
            <w:pPr>
              <w:contextualSpacing/>
              <w:rPr>
                <w:rFonts w:ascii="Times New Roman" w:hAnsi="Times New Roman" w:cs="Times New Roman"/>
              </w:rPr>
            </w:pPr>
            <w:r w:rsidRPr="00A71CD4">
              <w:rPr>
                <w:rFonts w:ascii="Times New Roman" w:hAnsi="Times New Roman" w:cs="Times New Roman"/>
              </w:rPr>
              <w:t xml:space="preserve">3. Listen and remain quiet while the teacher is talking to the class or to individual students. </w:t>
            </w:r>
          </w:p>
          <w:p w14:paraId="03E0F38F" w14:textId="77777777" w:rsidR="00073EF8" w:rsidRPr="00A71CD4" w:rsidRDefault="00073EF8" w:rsidP="00DC706C">
            <w:pPr>
              <w:contextualSpacing/>
              <w:rPr>
                <w:rFonts w:ascii="Times New Roman" w:hAnsi="Times New Roman" w:cs="Times New Roman"/>
              </w:rPr>
            </w:pPr>
          </w:p>
          <w:p w14:paraId="67EC5BFC" w14:textId="77777777" w:rsidR="00073EF8" w:rsidRPr="00A71CD4" w:rsidRDefault="00073EF8" w:rsidP="00DC706C">
            <w:pPr>
              <w:contextualSpacing/>
              <w:rPr>
                <w:rFonts w:ascii="Times New Roman" w:hAnsi="Times New Roman" w:cs="Times New Roman"/>
              </w:rPr>
            </w:pPr>
            <w:r w:rsidRPr="00A71CD4">
              <w:rPr>
                <w:rFonts w:ascii="Times New Roman" w:hAnsi="Times New Roman" w:cs="Times New Roman"/>
              </w:rPr>
              <w:t>4. Be prepared to class with your materials.</w:t>
            </w:r>
          </w:p>
          <w:p w14:paraId="7191C4BC" w14:textId="77777777" w:rsidR="00073EF8" w:rsidRPr="00A71CD4" w:rsidRDefault="00073EF8" w:rsidP="00DC706C">
            <w:pPr>
              <w:contextualSpacing/>
              <w:rPr>
                <w:rFonts w:ascii="Times New Roman" w:hAnsi="Times New Roman" w:cs="Times New Roman"/>
              </w:rPr>
            </w:pPr>
          </w:p>
          <w:p w14:paraId="0035599C" w14:textId="77777777" w:rsidR="00073EF8" w:rsidRPr="00A71CD4" w:rsidRDefault="00073EF8" w:rsidP="00DC706C">
            <w:pPr>
              <w:contextualSpacing/>
              <w:rPr>
                <w:rFonts w:ascii="Times New Roman" w:hAnsi="Times New Roman" w:cs="Times New Roman"/>
              </w:rPr>
            </w:pPr>
            <w:r w:rsidRPr="00A71CD4">
              <w:rPr>
                <w:rFonts w:ascii="Times New Roman" w:hAnsi="Times New Roman" w:cs="Times New Roman"/>
              </w:rPr>
              <w:t>5. Be on time.</w:t>
            </w:r>
          </w:p>
          <w:p w14:paraId="19BB6C26" w14:textId="77777777" w:rsidR="00073EF8" w:rsidRPr="00A71CD4" w:rsidRDefault="00073EF8" w:rsidP="00DC706C">
            <w:pPr>
              <w:contextualSpacing/>
              <w:rPr>
                <w:rFonts w:ascii="Times New Roman" w:hAnsi="Times New Roman" w:cs="Times New Roman"/>
              </w:rPr>
            </w:pPr>
          </w:p>
          <w:p w14:paraId="4630A34E" w14:textId="77777777" w:rsidR="00073EF8" w:rsidRPr="00A71CD4" w:rsidRDefault="00073EF8" w:rsidP="00DC706C">
            <w:pPr>
              <w:contextualSpacing/>
              <w:rPr>
                <w:rFonts w:ascii="Times New Roman" w:hAnsi="Times New Roman" w:cs="Times New Roman"/>
              </w:rPr>
            </w:pPr>
            <w:r w:rsidRPr="00A71CD4">
              <w:rPr>
                <w:rFonts w:ascii="Times New Roman" w:hAnsi="Times New Roman" w:cs="Times New Roman"/>
              </w:rPr>
              <w:t>6. Food, candy, drinks, and gum are not allowed.</w:t>
            </w:r>
          </w:p>
          <w:p w14:paraId="52F5C3B4" w14:textId="77777777" w:rsidR="00073EF8" w:rsidRPr="00A71CD4" w:rsidRDefault="00073EF8" w:rsidP="00DC706C">
            <w:pPr>
              <w:contextualSpacing/>
              <w:rPr>
                <w:rFonts w:ascii="Times New Roman" w:hAnsi="Times New Roman" w:cs="Times New Roman"/>
              </w:rPr>
            </w:pPr>
          </w:p>
          <w:p w14:paraId="3961B0AD" w14:textId="77777777" w:rsidR="00073EF8" w:rsidRPr="00A71CD4" w:rsidRDefault="00073EF8" w:rsidP="00DC706C">
            <w:pPr>
              <w:contextualSpacing/>
              <w:rPr>
                <w:rFonts w:ascii="Times New Roman" w:hAnsi="Times New Roman" w:cs="Times New Roman"/>
              </w:rPr>
            </w:pPr>
            <w:r w:rsidRPr="00A71CD4">
              <w:rPr>
                <w:rFonts w:ascii="Times New Roman" w:hAnsi="Times New Roman" w:cs="Times New Roman"/>
              </w:rPr>
              <w:t>7. Stay on task. (Do your work and follow directions).</w:t>
            </w:r>
          </w:p>
          <w:p w14:paraId="73C39FFB" w14:textId="77777777" w:rsidR="00073EF8" w:rsidRPr="00A71CD4" w:rsidRDefault="00073EF8" w:rsidP="00DC706C">
            <w:pPr>
              <w:contextualSpacing/>
              <w:rPr>
                <w:rFonts w:ascii="Times New Roman" w:hAnsi="Times New Roman" w:cs="Times New Roman"/>
              </w:rPr>
            </w:pPr>
          </w:p>
          <w:p w14:paraId="32DD56CC" w14:textId="77777777" w:rsidR="00073EF8" w:rsidRPr="00A71CD4" w:rsidRDefault="00073EF8" w:rsidP="00DC706C">
            <w:pPr>
              <w:contextualSpacing/>
              <w:rPr>
                <w:rFonts w:ascii="Times New Roman" w:hAnsi="Times New Roman" w:cs="Times New Roman"/>
              </w:rPr>
            </w:pPr>
            <w:r>
              <w:rPr>
                <w:rFonts w:ascii="Times New Roman" w:hAnsi="Times New Roman" w:cs="Times New Roman"/>
              </w:rPr>
              <w:t>8. Have a good attitude – no</w:t>
            </w:r>
            <w:r w:rsidRPr="00A71CD4">
              <w:rPr>
                <w:rFonts w:ascii="Times New Roman" w:hAnsi="Times New Roman" w:cs="Times New Roman"/>
              </w:rPr>
              <w:t xml:space="preserve"> complaining, rudeness, foul language.</w:t>
            </w:r>
          </w:p>
          <w:p w14:paraId="70579843" w14:textId="77777777" w:rsidR="00073EF8" w:rsidRPr="00A71CD4" w:rsidRDefault="00073EF8" w:rsidP="00DC706C">
            <w:pPr>
              <w:rPr>
                <w:rFonts w:ascii="Times New Roman" w:hAnsi="Times New Roman" w:cs="Times New Roman"/>
              </w:rPr>
            </w:pPr>
          </w:p>
          <w:p w14:paraId="6B793F78" w14:textId="77777777" w:rsidR="00073EF8" w:rsidRPr="00A71CD4" w:rsidRDefault="00073EF8" w:rsidP="00DC706C">
            <w:pPr>
              <w:rPr>
                <w:rFonts w:ascii="Times New Roman" w:hAnsi="Times New Roman" w:cs="Times New Roman"/>
                <w:b/>
              </w:rPr>
            </w:pPr>
            <w:r w:rsidRPr="00A71CD4">
              <w:rPr>
                <w:rFonts w:ascii="Times New Roman" w:hAnsi="Times New Roman" w:cs="Times New Roman"/>
                <w:b/>
              </w:rPr>
              <w:t xml:space="preserve">Cell phones, video games, headphones, mp3 players, or other electronic devices are not allowed. </w:t>
            </w:r>
            <w:r>
              <w:rPr>
                <w:rFonts w:ascii="Times New Roman" w:hAnsi="Times New Roman" w:cs="Times New Roman"/>
                <w:b/>
              </w:rPr>
              <w:t xml:space="preserve">Cell phones and/or electronic devices should be turned off and placed in backpack during school hours.  </w:t>
            </w:r>
          </w:p>
          <w:p w14:paraId="2C161B7F" w14:textId="58E4B203" w:rsidR="00073EF8" w:rsidRPr="00A71CD4" w:rsidRDefault="00073EF8" w:rsidP="00DC706C">
            <w:pPr>
              <w:rPr>
                <w:rFonts w:ascii="Times New Roman" w:hAnsi="Times New Roman" w:cs="Times New Roman"/>
              </w:rPr>
            </w:pPr>
            <w:r w:rsidRPr="00A71CD4">
              <w:rPr>
                <w:rFonts w:ascii="Times New Roman" w:hAnsi="Times New Roman" w:cs="Times New Roman"/>
              </w:rPr>
              <w:t xml:space="preserve">They will be confiscated by the teacher if found during class. </w:t>
            </w:r>
          </w:p>
          <w:p w14:paraId="6729AB34" w14:textId="77777777" w:rsidR="00073EF8" w:rsidRPr="00A71CD4" w:rsidRDefault="00073EF8" w:rsidP="00DC706C">
            <w:pPr>
              <w:rPr>
                <w:rFonts w:ascii="Times New Roman" w:hAnsi="Times New Roman" w:cs="Times New Roman"/>
              </w:rPr>
            </w:pPr>
          </w:p>
        </w:tc>
      </w:tr>
    </w:tbl>
    <w:p w14:paraId="6828ED2E" w14:textId="77777777" w:rsidR="0090794C" w:rsidRDefault="0090794C" w:rsidP="00DC706C">
      <w:pPr>
        <w:spacing w:after="0"/>
        <w:rPr>
          <w:rFonts w:ascii="Times New Roman" w:hAnsi="Times New Roman" w:cs="Times New Roman"/>
          <w:b/>
        </w:rPr>
      </w:pPr>
    </w:p>
    <w:p w14:paraId="5E913995" w14:textId="051FE7AA" w:rsidR="00073EF8" w:rsidRDefault="00073EF8" w:rsidP="00DC706C">
      <w:pPr>
        <w:spacing w:after="0"/>
        <w:rPr>
          <w:rFonts w:ascii="Times New Roman" w:hAnsi="Times New Roman" w:cs="Times New Roman"/>
          <w:b/>
        </w:rPr>
      </w:pPr>
      <w:r w:rsidRPr="00AA487C">
        <w:rPr>
          <w:rFonts w:ascii="Times New Roman" w:hAnsi="Times New Roman" w:cs="Times New Roman"/>
          <w:b/>
        </w:rPr>
        <w:t>CONSEQUENCES</w:t>
      </w:r>
    </w:p>
    <w:tbl>
      <w:tblPr>
        <w:tblStyle w:val="TableGrid"/>
        <w:tblW w:w="0" w:type="auto"/>
        <w:tblLook w:val="04A0" w:firstRow="1" w:lastRow="0" w:firstColumn="1" w:lastColumn="0" w:noHBand="0" w:noVBand="1"/>
      </w:tblPr>
      <w:tblGrid>
        <w:gridCol w:w="9350"/>
      </w:tblGrid>
      <w:tr w:rsidR="00073EF8" w14:paraId="7A267458" w14:textId="77777777" w:rsidTr="00073EF8">
        <w:tc>
          <w:tcPr>
            <w:tcW w:w="9576" w:type="dxa"/>
          </w:tcPr>
          <w:p w14:paraId="045AE0E0" w14:textId="77777777" w:rsidR="00073EF8" w:rsidRPr="00A71CD4" w:rsidRDefault="00073EF8" w:rsidP="00DC706C">
            <w:pPr>
              <w:rPr>
                <w:rFonts w:ascii="Times New Roman" w:eastAsia="Times New Roman" w:hAnsi="Times New Roman" w:cs="Times New Roman"/>
              </w:rPr>
            </w:pPr>
          </w:p>
          <w:p w14:paraId="2D719963" w14:textId="77777777" w:rsidR="00073EF8" w:rsidRPr="00A71CD4" w:rsidRDefault="00073EF8" w:rsidP="00DC706C">
            <w:pPr>
              <w:rPr>
                <w:rFonts w:ascii="Times New Roman" w:eastAsia="Times New Roman" w:hAnsi="Times New Roman" w:cs="Times New Roman"/>
              </w:rPr>
            </w:pPr>
            <w:r w:rsidRPr="00A71CD4">
              <w:rPr>
                <w:rFonts w:ascii="Times New Roman" w:eastAsia="Times New Roman" w:hAnsi="Times New Roman" w:cs="Times New Roman"/>
              </w:rPr>
              <w:t>1.  1st Offense:   Warning-Redirect; Document on Review 360</w:t>
            </w:r>
          </w:p>
          <w:p w14:paraId="7A1644A7" w14:textId="77777777" w:rsidR="00073EF8" w:rsidRPr="00A71CD4" w:rsidRDefault="00073EF8" w:rsidP="00DC706C">
            <w:pPr>
              <w:rPr>
                <w:rFonts w:ascii="Times New Roman" w:eastAsia="Times New Roman" w:hAnsi="Times New Roman" w:cs="Times New Roman"/>
              </w:rPr>
            </w:pPr>
            <w:r w:rsidRPr="00A71CD4">
              <w:rPr>
                <w:rFonts w:ascii="Times New Roman" w:eastAsia="Times New Roman" w:hAnsi="Times New Roman" w:cs="Times New Roman"/>
              </w:rPr>
              <w:t>2.  2nd Offense:  Teacher/Student Conference; Parent Notification; Document on Review 360</w:t>
            </w:r>
          </w:p>
          <w:p w14:paraId="4354A4C4" w14:textId="77777777" w:rsidR="00073EF8" w:rsidRPr="00A71CD4" w:rsidRDefault="00073EF8" w:rsidP="00DC706C">
            <w:pPr>
              <w:rPr>
                <w:rFonts w:ascii="Times New Roman" w:eastAsia="Times New Roman" w:hAnsi="Times New Roman" w:cs="Times New Roman"/>
              </w:rPr>
            </w:pPr>
            <w:r w:rsidRPr="00A71CD4">
              <w:rPr>
                <w:rFonts w:ascii="Times New Roman" w:eastAsia="Times New Roman" w:hAnsi="Times New Roman" w:cs="Times New Roman"/>
              </w:rPr>
              <w:t>3.  3rd Offense:   Team ITS/Counselor Referral; Document on Review 360</w:t>
            </w:r>
          </w:p>
          <w:p w14:paraId="2141D4D6" w14:textId="77777777" w:rsidR="00073EF8" w:rsidRPr="00A71CD4" w:rsidRDefault="00073EF8" w:rsidP="00DC706C">
            <w:pPr>
              <w:rPr>
                <w:rFonts w:ascii="Times New Roman" w:eastAsia="Times New Roman" w:hAnsi="Times New Roman" w:cs="Times New Roman"/>
              </w:rPr>
            </w:pPr>
            <w:r w:rsidRPr="00A71CD4">
              <w:rPr>
                <w:rFonts w:ascii="Times New Roman" w:eastAsia="Times New Roman" w:hAnsi="Times New Roman" w:cs="Times New Roman"/>
              </w:rPr>
              <w:t>4.  4th Offense:   Team/Parent Conference; Document on Review 360</w:t>
            </w:r>
          </w:p>
          <w:p w14:paraId="758EE337" w14:textId="77777777" w:rsidR="00073EF8" w:rsidRDefault="00073EF8" w:rsidP="00DC706C">
            <w:pPr>
              <w:rPr>
                <w:rFonts w:ascii="Times New Roman" w:eastAsia="Times New Roman" w:hAnsi="Times New Roman" w:cs="Times New Roman"/>
              </w:rPr>
            </w:pPr>
            <w:r w:rsidRPr="00A71CD4">
              <w:rPr>
                <w:rFonts w:ascii="Times New Roman" w:eastAsia="Times New Roman" w:hAnsi="Times New Roman" w:cs="Times New Roman"/>
              </w:rPr>
              <w:t>5.  5th Offense:   Office Referral; Document on Review 360</w:t>
            </w:r>
          </w:p>
          <w:p w14:paraId="05AFAE25" w14:textId="77777777" w:rsidR="00073EF8" w:rsidRPr="00A71CD4" w:rsidRDefault="00073EF8" w:rsidP="00DC706C">
            <w:pPr>
              <w:rPr>
                <w:rFonts w:ascii="Times New Roman" w:eastAsia="Times New Roman" w:hAnsi="Times New Roman" w:cs="Times New Roman"/>
              </w:rPr>
            </w:pPr>
          </w:p>
          <w:p w14:paraId="3FB869FA" w14:textId="77777777" w:rsidR="00073EF8" w:rsidRDefault="00073EF8" w:rsidP="00DC706C">
            <w:pPr>
              <w:rPr>
                <w:rFonts w:ascii="Times New Roman" w:hAnsi="Times New Roman" w:cs="Times New Roman"/>
                <w:b/>
                <w:bCs/>
              </w:rPr>
            </w:pPr>
            <w:r w:rsidRPr="00A71CD4">
              <w:rPr>
                <w:rFonts w:ascii="Times New Roman" w:hAnsi="Times New Roman" w:cs="Times New Roman"/>
                <w:b/>
                <w:bCs/>
              </w:rPr>
              <w:t>*Any SEVERE DISRUPTION requires immediate office referral.</w:t>
            </w:r>
          </w:p>
          <w:p w14:paraId="20C67FED" w14:textId="77777777" w:rsidR="00073EF8" w:rsidRDefault="00073EF8" w:rsidP="00DC706C">
            <w:pPr>
              <w:rPr>
                <w:rFonts w:ascii="Times New Roman" w:hAnsi="Times New Roman" w:cs="Times New Roman"/>
              </w:rPr>
            </w:pPr>
          </w:p>
        </w:tc>
      </w:tr>
    </w:tbl>
    <w:p w14:paraId="301B7BD5" w14:textId="77777777" w:rsidR="00073EF8" w:rsidRDefault="00073EF8" w:rsidP="00DC706C">
      <w:pPr>
        <w:spacing w:after="0"/>
        <w:rPr>
          <w:rFonts w:ascii="Times New Roman" w:hAnsi="Times New Roman" w:cs="Times New Roman"/>
          <w:b/>
        </w:rPr>
      </w:pPr>
      <w:r w:rsidRPr="000608E9">
        <w:rPr>
          <w:rFonts w:ascii="Times New Roman" w:hAnsi="Times New Roman" w:cs="Times New Roman"/>
          <w:b/>
        </w:rPr>
        <w:lastRenderedPageBreak/>
        <w:t>ATTENDANCE/TARDY POLICY</w:t>
      </w:r>
      <w:r>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59AE44F5" wp14:editId="0D984CB7">
                <wp:simplePos x="0" y="0"/>
                <wp:positionH relativeFrom="margin">
                  <wp:align>right</wp:align>
                </wp:positionH>
                <wp:positionV relativeFrom="paragraph">
                  <wp:posOffset>297815</wp:posOffset>
                </wp:positionV>
                <wp:extent cx="5915025" cy="3742055"/>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742055"/>
                        </a:xfrm>
                        <a:prstGeom prst="rect">
                          <a:avLst/>
                        </a:prstGeom>
                        <a:solidFill>
                          <a:srgbClr val="FFFFFF"/>
                        </a:solidFill>
                        <a:ln w="9525">
                          <a:solidFill>
                            <a:srgbClr val="000000"/>
                          </a:solidFill>
                          <a:miter lim="800000"/>
                          <a:headEnd/>
                          <a:tailEnd/>
                        </a:ln>
                      </wps:spPr>
                      <wps:txbx>
                        <w:txbxContent>
                          <w:p w14:paraId="402B922D" w14:textId="77777777" w:rsidR="00073EF8" w:rsidRPr="00AA487C" w:rsidRDefault="00073EF8" w:rsidP="00073EF8">
                            <w:pPr>
                              <w:pStyle w:val="Default"/>
                              <w:jc w:val="center"/>
                              <w:rPr>
                                <w:rFonts w:ascii="Times New Roman" w:hAnsi="Times New Roman" w:cs="Times New Roman"/>
                                <w:b/>
                                <w:sz w:val="22"/>
                                <w:szCs w:val="22"/>
                              </w:rPr>
                            </w:pPr>
                            <w:r w:rsidRPr="00AA487C">
                              <w:rPr>
                                <w:rFonts w:ascii="Times New Roman" w:hAnsi="Times New Roman" w:cs="Times New Roman"/>
                                <w:b/>
                                <w:sz w:val="22"/>
                                <w:szCs w:val="22"/>
                              </w:rPr>
                              <w:t>20</w:t>
                            </w:r>
                            <w:r>
                              <w:rPr>
                                <w:rFonts w:ascii="Times New Roman" w:hAnsi="Times New Roman" w:cs="Times New Roman"/>
                                <w:b/>
                                <w:sz w:val="22"/>
                                <w:szCs w:val="22"/>
                              </w:rPr>
                              <w:t>20</w:t>
                            </w:r>
                            <w:r w:rsidRPr="00AA487C">
                              <w:rPr>
                                <w:rFonts w:ascii="Times New Roman" w:hAnsi="Times New Roman" w:cs="Times New Roman"/>
                                <w:b/>
                                <w:sz w:val="22"/>
                                <w:szCs w:val="22"/>
                              </w:rPr>
                              <w:t>-20</w:t>
                            </w:r>
                            <w:r>
                              <w:rPr>
                                <w:rFonts w:ascii="Times New Roman" w:hAnsi="Times New Roman" w:cs="Times New Roman"/>
                                <w:b/>
                                <w:sz w:val="22"/>
                                <w:szCs w:val="22"/>
                              </w:rPr>
                              <w:t>21</w:t>
                            </w:r>
                            <w:r w:rsidRPr="00AA487C">
                              <w:rPr>
                                <w:rFonts w:ascii="Times New Roman" w:hAnsi="Times New Roman" w:cs="Times New Roman"/>
                                <w:b/>
                                <w:sz w:val="22"/>
                                <w:szCs w:val="22"/>
                              </w:rPr>
                              <w:t xml:space="preserve"> Secondary Grading Procedures</w:t>
                            </w:r>
                            <w:r w:rsidRPr="00AA487C">
                              <w:rPr>
                                <w:rFonts w:ascii="Times New Roman" w:hAnsi="Times New Roman" w:cs="Times New Roman"/>
                                <w:b/>
                                <w:sz w:val="22"/>
                                <w:szCs w:val="22"/>
                              </w:rPr>
                              <w:br/>
                            </w:r>
                          </w:p>
                          <w:p w14:paraId="629394FF" w14:textId="77777777" w:rsidR="00073EF8" w:rsidRPr="00AA487C" w:rsidRDefault="00073EF8" w:rsidP="00073EF8">
                            <w:pPr>
                              <w:rPr>
                                <w:rFonts w:ascii="Times New Roman" w:hAnsi="Times New Roman" w:cs="Times New Roman"/>
                                <w:b/>
                              </w:rPr>
                            </w:pPr>
                            <w:r w:rsidRPr="00AA487C">
                              <w:rPr>
                                <w:rFonts w:ascii="Times New Roman" w:hAnsi="Times New Roman" w:cs="Times New Roman"/>
                                <w:b/>
                              </w:rPr>
                              <w:t xml:space="preserve">Attendance - Prompt and regular attendance is expected. </w:t>
                            </w:r>
                          </w:p>
                          <w:p w14:paraId="52C7F3DF" w14:textId="77777777" w:rsidR="00073EF8" w:rsidRPr="00AA487C" w:rsidRDefault="00073EF8" w:rsidP="00073EF8">
                            <w:pPr>
                              <w:pStyle w:val="Default"/>
                              <w:rPr>
                                <w:rFonts w:ascii="Times New Roman" w:hAnsi="Times New Roman" w:cs="Times New Roman"/>
                                <w:sz w:val="22"/>
                                <w:szCs w:val="22"/>
                              </w:rPr>
                            </w:pPr>
                            <w:r w:rsidRPr="00AA487C">
                              <w:rPr>
                                <w:rFonts w:ascii="Times New Roman" w:hAnsi="Times New Roman" w:cs="Times New Roman"/>
                                <w:sz w:val="22"/>
                                <w:szCs w:val="22"/>
                              </w:rPr>
                              <w:t xml:space="preserve">Students shall be permitted to make up assignments or tests they miss due to an absence. Teachers shall inform their students of the time allotted for completing make-up work after an absence; however, the students shall be responsible for completing the assignment within the allotted time. </w:t>
                            </w:r>
                            <w:r w:rsidRPr="00AA487C">
                              <w:rPr>
                                <w:rFonts w:ascii="Times New Roman" w:hAnsi="Times New Roman" w:cs="Times New Roman"/>
                                <w:b/>
                                <w:bCs/>
                                <w:sz w:val="22"/>
                                <w:szCs w:val="22"/>
                              </w:rPr>
                              <w:t xml:space="preserve">A student may not expect make-up work and tests to be identical to work/tests done by the class during his/her absence. </w:t>
                            </w:r>
                          </w:p>
                          <w:p w14:paraId="5BE387CE" w14:textId="77777777" w:rsidR="00073EF8" w:rsidRPr="00AA487C" w:rsidRDefault="00073EF8" w:rsidP="00073EF8">
                            <w:pPr>
                              <w:rPr>
                                <w:rFonts w:ascii="Times New Roman" w:hAnsi="Times New Roman" w:cs="Times New Roman"/>
                              </w:rPr>
                            </w:pPr>
                          </w:p>
                          <w:p w14:paraId="42DDC2DA" w14:textId="77777777" w:rsidR="00073EF8" w:rsidRPr="00AA487C" w:rsidRDefault="00073EF8" w:rsidP="00073EF8">
                            <w:pPr>
                              <w:rPr>
                                <w:rFonts w:ascii="Times New Roman" w:hAnsi="Times New Roman" w:cs="Times New Roman"/>
                                <w:b/>
                              </w:rPr>
                            </w:pPr>
                            <w:r w:rsidRPr="00AA487C">
                              <w:rPr>
                                <w:rFonts w:ascii="Times New Roman" w:hAnsi="Times New Roman" w:cs="Times New Roman"/>
                                <w:b/>
                              </w:rPr>
                              <w:t>Tardy Policy</w:t>
                            </w:r>
                          </w:p>
                          <w:p w14:paraId="5088F6F1" w14:textId="77777777" w:rsidR="00073EF8" w:rsidRPr="00AA487C" w:rsidRDefault="00073EF8" w:rsidP="00073EF8">
                            <w:pPr>
                              <w:rPr>
                                <w:rFonts w:ascii="Times New Roman" w:hAnsi="Times New Roman" w:cs="Times New Roman"/>
                              </w:rPr>
                            </w:pPr>
                            <w:r w:rsidRPr="00AA487C">
                              <w:rPr>
                                <w:rFonts w:ascii="Times New Roman" w:hAnsi="Times New Roman" w:cs="Times New Roman"/>
                              </w:rPr>
                              <w:t xml:space="preserve">Each class begins promptly after the bell rings. If a student is not in the classroom and prepared to work when the bell rings, he/she is tardy. Before student enters the classroom, he/she will get a tardy pass from the office, if they do not already have one. Students are responsible for any missed classroom instruction. </w:t>
                            </w:r>
                          </w:p>
                          <w:p w14:paraId="31765BE9" w14:textId="77777777" w:rsidR="00073EF8" w:rsidRDefault="00073EF8" w:rsidP="00073EF8">
                            <w:pPr>
                              <w:rPr>
                                <w:rFonts w:ascii="Times New Roman" w:hAnsi="Times New Roman" w:cs="Times New Roman"/>
                              </w:rPr>
                            </w:pPr>
                            <w:r w:rsidRPr="00AA487C">
                              <w:rPr>
                                <w:rFonts w:ascii="Times New Roman" w:hAnsi="Times New Roman" w:cs="Times New Roman"/>
                              </w:rPr>
                              <w:t>Tardy # 1 through Tardy # 4 – Parents will be contacted and tardy documented.</w:t>
                            </w:r>
                            <w:r w:rsidRPr="00AA487C">
                              <w:rPr>
                                <w:rFonts w:ascii="Times New Roman" w:hAnsi="Times New Roman" w:cs="Times New Roman"/>
                              </w:rPr>
                              <w:br/>
                              <w:t xml:space="preserve">Tardy # 5 – Office Referral. </w:t>
                            </w:r>
                          </w:p>
                          <w:p w14:paraId="24B0C3C0" w14:textId="77777777" w:rsidR="00073EF8" w:rsidRPr="000608E9" w:rsidRDefault="00073EF8" w:rsidP="00073EF8">
                            <w:pPr>
                              <w:rPr>
                                <w:rFonts w:ascii="Times New Roman" w:hAnsi="Times New Roman" w:cs="Times New Roman"/>
                                <w:b/>
                              </w:rPr>
                            </w:pPr>
                            <w:r w:rsidRPr="00AA487C">
                              <w:rPr>
                                <w:rFonts w:ascii="Times New Roman" w:hAnsi="Times New Roman" w:cs="Times New Roman"/>
                              </w:rPr>
                              <w:br/>
                            </w:r>
                            <w:r w:rsidRPr="000608E9">
                              <w:rPr>
                                <w:rFonts w:ascii="Times New Roman" w:hAnsi="Times New Roman" w:cs="Times New Roman"/>
                                <w:b/>
                              </w:rPr>
                              <w:t xml:space="preserve">Students with excessive tardies will be placed on a contract by the attendance clerk.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AE44F5" id="_x0000_t202" coordsize="21600,21600" o:spt="202" path="m,l,21600r21600,l21600,xe">
                <v:stroke joinstyle="miter"/>
                <v:path gradientshapeok="t" o:connecttype="rect"/>
              </v:shapetype>
              <v:shape id="Text Box 2" o:spid="_x0000_s1026" type="#_x0000_t202" style="position:absolute;margin-left:414.55pt;margin-top:23.45pt;width:465.75pt;height:294.65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">
                <v:textbox style="mso-fit-shape-to-text:t">
                  <w:txbxContent>
                    <w:p w14:paraId="402B922D" w14:textId="77777777" w:rsidR="00073EF8" w:rsidRPr="00AA487C" w:rsidRDefault="00073EF8" w:rsidP="00073EF8">
                      <w:pPr>
                        <w:pStyle w:val="Default"/>
                        <w:jc w:val="center"/>
                        <w:rPr>
                          <w:rFonts w:ascii="Times New Roman" w:hAnsi="Times New Roman" w:cs="Times New Roman"/>
                          <w:b/>
                          <w:sz w:val="22"/>
                          <w:szCs w:val="22"/>
                        </w:rPr>
                      </w:pPr>
                      <w:r w:rsidRPr="00AA487C">
                        <w:rPr>
                          <w:rFonts w:ascii="Times New Roman" w:hAnsi="Times New Roman" w:cs="Times New Roman"/>
                          <w:b/>
                          <w:sz w:val="22"/>
                          <w:szCs w:val="22"/>
                        </w:rPr>
                        <w:t>20</w:t>
                      </w:r>
                      <w:r>
                        <w:rPr>
                          <w:rFonts w:ascii="Times New Roman" w:hAnsi="Times New Roman" w:cs="Times New Roman"/>
                          <w:b/>
                          <w:sz w:val="22"/>
                          <w:szCs w:val="22"/>
                        </w:rPr>
                        <w:t>20</w:t>
                      </w:r>
                      <w:r w:rsidRPr="00AA487C">
                        <w:rPr>
                          <w:rFonts w:ascii="Times New Roman" w:hAnsi="Times New Roman" w:cs="Times New Roman"/>
                          <w:b/>
                          <w:sz w:val="22"/>
                          <w:szCs w:val="22"/>
                        </w:rPr>
                        <w:t>-20</w:t>
                      </w:r>
                      <w:r>
                        <w:rPr>
                          <w:rFonts w:ascii="Times New Roman" w:hAnsi="Times New Roman" w:cs="Times New Roman"/>
                          <w:b/>
                          <w:sz w:val="22"/>
                          <w:szCs w:val="22"/>
                        </w:rPr>
                        <w:t>21</w:t>
                      </w:r>
                      <w:r w:rsidRPr="00AA487C">
                        <w:rPr>
                          <w:rFonts w:ascii="Times New Roman" w:hAnsi="Times New Roman" w:cs="Times New Roman"/>
                          <w:b/>
                          <w:sz w:val="22"/>
                          <w:szCs w:val="22"/>
                        </w:rPr>
                        <w:t xml:space="preserve"> Secondary Grading Procedures</w:t>
                      </w:r>
                      <w:r w:rsidRPr="00AA487C">
                        <w:rPr>
                          <w:rFonts w:ascii="Times New Roman" w:hAnsi="Times New Roman" w:cs="Times New Roman"/>
                          <w:b/>
                          <w:sz w:val="22"/>
                          <w:szCs w:val="22"/>
                        </w:rPr>
                        <w:br/>
                      </w:r>
                    </w:p>
                    <w:p w14:paraId="629394FF" w14:textId="77777777" w:rsidR="00073EF8" w:rsidRPr="00AA487C" w:rsidRDefault="00073EF8" w:rsidP="00073EF8">
                      <w:pPr>
                        <w:rPr>
                          <w:rFonts w:ascii="Times New Roman" w:hAnsi="Times New Roman" w:cs="Times New Roman"/>
                          <w:b/>
                        </w:rPr>
                      </w:pPr>
                      <w:r w:rsidRPr="00AA487C">
                        <w:rPr>
                          <w:rFonts w:ascii="Times New Roman" w:hAnsi="Times New Roman" w:cs="Times New Roman"/>
                          <w:b/>
                        </w:rPr>
                        <w:t xml:space="preserve">Attendance - Prompt and regular attendance is expected. </w:t>
                      </w:r>
                    </w:p>
                    <w:p w14:paraId="52C7F3DF" w14:textId="77777777" w:rsidR="00073EF8" w:rsidRPr="00AA487C" w:rsidRDefault="00073EF8" w:rsidP="00073EF8">
                      <w:pPr>
                        <w:pStyle w:val="Default"/>
                        <w:rPr>
                          <w:rFonts w:ascii="Times New Roman" w:hAnsi="Times New Roman" w:cs="Times New Roman"/>
                          <w:sz w:val="22"/>
                          <w:szCs w:val="22"/>
                        </w:rPr>
                      </w:pPr>
                      <w:r w:rsidRPr="00AA487C">
                        <w:rPr>
                          <w:rFonts w:ascii="Times New Roman" w:hAnsi="Times New Roman" w:cs="Times New Roman"/>
                          <w:sz w:val="22"/>
                          <w:szCs w:val="22"/>
                        </w:rPr>
                        <w:t xml:space="preserve">Students shall be permitted to make up assignments or tests they miss due to an absence. Teachers shall inform their students of the time allotted for completing make-up work after an absence; however, the students shall be responsible for completing the assignment within the allotted time. </w:t>
                      </w:r>
                      <w:r w:rsidRPr="00AA487C">
                        <w:rPr>
                          <w:rFonts w:ascii="Times New Roman" w:hAnsi="Times New Roman" w:cs="Times New Roman"/>
                          <w:b/>
                          <w:bCs/>
                          <w:sz w:val="22"/>
                          <w:szCs w:val="22"/>
                        </w:rPr>
                        <w:t xml:space="preserve">A student may not expect make-up work and tests to be identical to work/tests done by the class during his/her absence. </w:t>
                      </w:r>
                    </w:p>
                    <w:p w14:paraId="5BE387CE" w14:textId="77777777" w:rsidR="00073EF8" w:rsidRPr="00AA487C" w:rsidRDefault="00073EF8" w:rsidP="00073EF8">
                      <w:pPr>
                        <w:rPr>
                          <w:rFonts w:ascii="Times New Roman" w:hAnsi="Times New Roman" w:cs="Times New Roman"/>
                        </w:rPr>
                      </w:pPr>
                    </w:p>
                    <w:p w14:paraId="42DDC2DA" w14:textId="77777777" w:rsidR="00073EF8" w:rsidRPr="00AA487C" w:rsidRDefault="00073EF8" w:rsidP="00073EF8">
                      <w:pPr>
                        <w:rPr>
                          <w:rFonts w:ascii="Times New Roman" w:hAnsi="Times New Roman" w:cs="Times New Roman"/>
                          <w:b/>
                        </w:rPr>
                      </w:pPr>
                      <w:r w:rsidRPr="00AA487C">
                        <w:rPr>
                          <w:rFonts w:ascii="Times New Roman" w:hAnsi="Times New Roman" w:cs="Times New Roman"/>
                          <w:b/>
                        </w:rPr>
                        <w:t>Tardy Policy</w:t>
                      </w:r>
                    </w:p>
                    <w:p w14:paraId="5088F6F1" w14:textId="77777777" w:rsidR="00073EF8" w:rsidRPr="00AA487C" w:rsidRDefault="00073EF8" w:rsidP="00073EF8">
                      <w:pPr>
                        <w:rPr>
                          <w:rFonts w:ascii="Times New Roman" w:hAnsi="Times New Roman" w:cs="Times New Roman"/>
                        </w:rPr>
                      </w:pPr>
                      <w:r w:rsidRPr="00AA487C">
                        <w:rPr>
                          <w:rFonts w:ascii="Times New Roman" w:hAnsi="Times New Roman" w:cs="Times New Roman"/>
                        </w:rPr>
                        <w:t xml:space="preserve">Each class begins promptly after the bell rings. If a student is not in the classroom and prepared to work when the bell rings, he/she is tardy. Before student enters the classroom, he/she will get a tardy pass from the office, if they do not already have one. Students are responsible for any missed classroom instruction. </w:t>
                      </w:r>
                    </w:p>
                    <w:p w14:paraId="31765BE9" w14:textId="77777777" w:rsidR="00073EF8" w:rsidRDefault="00073EF8" w:rsidP="00073EF8">
                      <w:pPr>
                        <w:rPr>
                          <w:rFonts w:ascii="Times New Roman" w:hAnsi="Times New Roman" w:cs="Times New Roman"/>
                        </w:rPr>
                      </w:pPr>
                      <w:r w:rsidRPr="00AA487C">
                        <w:rPr>
                          <w:rFonts w:ascii="Times New Roman" w:hAnsi="Times New Roman" w:cs="Times New Roman"/>
                        </w:rPr>
                        <w:t>Tardy # 1 through Tardy # 4 – Parents will be contacted and tardy documented.</w:t>
                      </w:r>
                      <w:r w:rsidRPr="00AA487C">
                        <w:rPr>
                          <w:rFonts w:ascii="Times New Roman" w:hAnsi="Times New Roman" w:cs="Times New Roman"/>
                        </w:rPr>
                        <w:br/>
                        <w:t xml:space="preserve">Tardy # 5 – Office Referral. </w:t>
                      </w:r>
                    </w:p>
                    <w:p w14:paraId="24B0C3C0" w14:textId="77777777" w:rsidR="00073EF8" w:rsidRPr="000608E9" w:rsidRDefault="00073EF8" w:rsidP="00073EF8">
                      <w:pPr>
                        <w:rPr>
                          <w:rFonts w:ascii="Times New Roman" w:hAnsi="Times New Roman" w:cs="Times New Roman"/>
                          <w:b/>
                        </w:rPr>
                      </w:pPr>
                      <w:r w:rsidRPr="00AA487C">
                        <w:rPr>
                          <w:rFonts w:ascii="Times New Roman" w:hAnsi="Times New Roman" w:cs="Times New Roman"/>
                        </w:rPr>
                        <w:br/>
                      </w:r>
                      <w:r w:rsidRPr="000608E9">
                        <w:rPr>
                          <w:rFonts w:ascii="Times New Roman" w:hAnsi="Times New Roman" w:cs="Times New Roman"/>
                          <w:b/>
                        </w:rPr>
                        <w:t xml:space="preserve">Students with excessive tardies will be placed on a contract by the attendance clerk. </w:t>
                      </w:r>
                    </w:p>
                  </w:txbxContent>
                </v:textbox>
                <w10:wrap type="square" anchorx="margin"/>
              </v:shape>
            </w:pict>
          </mc:Fallback>
        </mc:AlternateContent>
      </w:r>
      <w:r>
        <w:rPr>
          <w:rFonts w:ascii="Times New Roman" w:hAnsi="Times New Roman" w:cs="Times New Roman"/>
          <w:b/>
        </w:rPr>
        <w:t xml:space="preserve"> (IN-PERSON INSTRUCTION)</w:t>
      </w:r>
    </w:p>
    <w:p w14:paraId="7DFA4AA1" w14:textId="77777777" w:rsidR="00DA41BF" w:rsidRDefault="00DA41BF" w:rsidP="00DC706C">
      <w:pPr>
        <w:spacing w:after="0"/>
        <w:rPr>
          <w:rFonts w:ascii="Times New Roman" w:hAnsi="Times New Roman" w:cs="Times New Roman"/>
          <w:b/>
        </w:rPr>
      </w:pPr>
    </w:p>
    <w:p w14:paraId="296A5DF7" w14:textId="7EBB9970" w:rsidR="00073EF8" w:rsidRPr="00AA487C" w:rsidRDefault="00073EF8" w:rsidP="00DC706C">
      <w:pPr>
        <w:spacing w:after="0"/>
        <w:rPr>
          <w:rFonts w:ascii="Times New Roman" w:hAnsi="Times New Roman" w:cs="Times New Roman"/>
          <w:b/>
        </w:rPr>
      </w:pPr>
      <w:r>
        <w:rPr>
          <w:rFonts w:ascii="Times New Roman" w:hAnsi="Times New Roman" w:cs="Times New Roman"/>
          <w:b/>
        </w:rPr>
        <w:t>REQUIRED MATERIALS (IN-PERSON INSTRUCTION)</w:t>
      </w:r>
    </w:p>
    <w:tbl>
      <w:tblPr>
        <w:tblStyle w:val="TableGrid"/>
        <w:tblW w:w="0" w:type="auto"/>
        <w:tblLook w:val="04A0" w:firstRow="1" w:lastRow="0" w:firstColumn="1" w:lastColumn="0" w:noHBand="0" w:noVBand="1"/>
      </w:tblPr>
      <w:tblGrid>
        <w:gridCol w:w="9350"/>
      </w:tblGrid>
      <w:tr w:rsidR="00073EF8" w:rsidRPr="00A71CD4" w14:paraId="38B63222" w14:textId="77777777" w:rsidTr="00073EF8">
        <w:tc>
          <w:tcPr>
            <w:tcW w:w="9350" w:type="dxa"/>
          </w:tcPr>
          <w:p w14:paraId="70A3A06C" w14:textId="77777777" w:rsidR="00073EF8" w:rsidRDefault="00073EF8" w:rsidP="00DC706C">
            <w:pPr>
              <w:contextualSpacing/>
              <w:rPr>
                <w:rFonts w:ascii="Times New Roman" w:hAnsi="Times New Roman" w:cs="Times New Roman"/>
              </w:rPr>
            </w:pPr>
            <w:r>
              <w:rPr>
                <w:rFonts w:ascii="Times New Roman" w:hAnsi="Times New Roman" w:cs="Times New Roman"/>
              </w:rPr>
              <w:t>Access to Google Classroom and BISD student e-mail account</w:t>
            </w:r>
          </w:p>
          <w:p w14:paraId="504E4B51" w14:textId="77777777" w:rsidR="00073EF8" w:rsidRPr="00A71CD4" w:rsidRDefault="00073EF8" w:rsidP="00DC706C">
            <w:pPr>
              <w:contextualSpacing/>
              <w:rPr>
                <w:rFonts w:ascii="Times New Roman" w:hAnsi="Times New Roman" w:cs="Times New Roman"/>
              </w:rPr>
            </w:pPr>
            <w:r w:rsidRPr="00A71CD4">
              <w:rPr>
                <w:rFonts w:ascii="Times New Roman" w:hAnsi="Times New Roman" w:cs="Times New Roman"/>
              </w:rPr>
              <w:t xml:space="preserve">Loose leaf paper </w:t>
            </w:r>
            <w:r>
              <w:rPr>
                <w:rFonts w:ascii="Times New Roman" w:hAnsi="Times New Roman" w:cs="Times New Roman"/>
              </w:rPr>
              <w:t>(college-ruled)</w:t>
            </w:r>
          </w:p>
          <w:p w14:paraId="66AC3478" w14:textId="77777777" w:rsidR="00073EF8" w:rsidRPr="00A71CD4" w:rsidRDefault="00073EF8" w:rsidP="00DC706C">
            <w:pPr>
              <w:contextualSpacing/>
              <w:rPr>
                <w:rFonts w:ascii="Times New Roman" w:hAnsi="Times New Roman" w:cs="Times New Roman"/>
              </w:rPr>
            </w:pPr>
            <w:r w:rsidRPr="00A71CD4">
              <w:rPr>
                <w:rFonts w:ascii="Times New Roman" w:hAnsi="Times New Roman" w:cs="Times New Roman"/>
              </w:rPr>
              <w:t xml:space="preserve">A spiral notebook </w:t>
            </w:r>
          </w:p>
          <w:p w14:paraId="7765DBD2" w14:textId="77777777" w:rsidR="00073EF8" w:rsidRPr="002225CB" w:rsidRDefault="00073EF8" w:rsidP="00DC706C">
            <w:pPr>
              <w:contextualSpacing/>
              <w:rPr>
                <w:rFonts w:ascii="Times New Roman" w:hAnsi="Times New Roman" w:cs="Times New Roman"/>
              </w:rPr>
            </w:pPr>
            <w:r w:rsidRPr="002225CB">
              <w:rPr>
                <w:rFonts w:ascii="Times New Roman" w:hAnsi="Times New Roman" w:cs="Times New Roman"/>
              </w:rPr>
              <w:t xml:space="preserve">2 pencils (wooden or mechanical)  </w:t>
            </w:r>
          </w:p>
          <w:p w14:paraId="19AF0DA3" w14:textId="77777777" w:rsidR="00073EF8" w:rsidRDefault="00073EF8" w:rsidP="00DC706C">
            <w:pPr>
              <w:contextualSpacing/>
              <w:rPr>
                <w:rFonts w:ascii="Times New Roman" w:hAnsi="Times New Roman" w:cs="Times New Roman"/>
              </w:rPr>
            </w:pPr>
            <w:r>
              <w:rPr>
                <w:rFonts w:ascii="Times New Roman" w:hAnsi="Times New Roman" w:cs="Times New Roman"/>
              </w:rPr>
              <w:t>2 pens (blue or black ink)</w:t>
            </w:r>
          </w:p>
          <w:p w14:paraId="6BAAF3EA" w14:textId="77777777" w:rsidR="00073EF8" w:rsidRPr="002225CB" w:rsidRDefault="00073EF8" w:rsidP="00DC706C">
            <w:pPr>
              <w:contextualSpacing/>
              <w:rPr>
                <w:rFonts w:ascii="Times New Roman" w:hAnsi="Times New Roman" w:cs="Times New Roman"/>
              </w:rPr>
            </w:pPr>
            <w:r w:rsidRPr="002225CB">
              <w:rPr>
                <w:rFonts w:ascii="Times New Roman" w:hAnsi="Times New Roman" w:cs="Times New Roman"/>
              </w:rPr>
              <w:t>your own pencil sharpener with cover (every day)</w:t>
            </w:r>
          </w:p>
          <w:p w14:paraId="185C3FB6" w14:textId="77777777" w:rsidR="00073EF8" w:rsidRDefault="00073EF8" w:rsidP="00DC706C">
            <w:pPr>
              <w:contextualSpacing/>
              <w:rPr>
                <w:rFonts w:ascii="Times New Roman" w:hAnsi="Times New Roman" w:cs="Times New Roman"/>
              </w:rPr>
            </w:pPr>
            <w:r w:rsidRPr="00A71CD4">
              <w:rPr>
                <w:rFonts w:ascii="Times New Roman" w:hAnsi="Times New Roman" w:cs="Times New Roman"/>
              </w:rPr>
              <w:t>A three – ring binder with small rings (1 inch)(every day)</w:t>
            </w:r>
          </w:p>
          <w:p w14:paraId="2604EB95" w14:textId="77777777" w:rsidR="00073EF8" w:rsidRDefault="00073EF8" w:rsidP="00DC706C">
            <w:pPr>
              <w:contextualSpacing/>
              <w:rPr>
                <w:rFonts w:ascii="Times New Roman" w:hAnsi="Times New Roman" w:cs="Times New Roman"/>
              </w:rPr>
            </w:pPr>
            <w:r>
              <w:rPr>
                <w:rFonts w:ascii="Times New Roman" w:hAnsi="Times New Roman" w:cs="Times New Roman"/>
              </w:rPr>
              <w:t>Hand sanitizer (personal use)</w:t>
            </w:r>
          </w:p>
          <w:p w14:paraId="25CE6B07" w14:textId="77777777" w:rsidR="00073EF8" w:rsidRDefault="00073EF8" w:rsidP="00DC706C">
            <w:pPr>
              <w:contextualSpacing/>
              <w:rPr>
                <w:rFonts w:ascii="Times New Roman" w:hAnsi="Times New Roman" w:cs="Times New Roman"/>
              </w:rPr>
            </w:pPr>
            <w:r>
              <w:rPr>
                <w:rFonts w:ascii="Times New Roman" w:hAnsi="Times New Roman" w:cs="Times New Roman"/>
              </w:rPr>
              <w:t xml:space="preserve">USB flash drive (personal use) </w:t>
            </w:r>
          </w:p>
          <w:p w14:paraId="6582F31F" w14:textId="77777777" w:rsidR="00073EF8" w:rsidRPr="00A71CD4" w:rsidRDefault="00073EF8" w:rsidP="00DC706C">
            <w:pPr>
              <w:contextualSpacing/>
              <w:rPr>
                <w:rFonts w:ascii="Times New Roman" w:hAnsi="Times New Roman" w:cs="Times New Roman"/>
              </w:rPr>
            </w:pPr>
            <w:r>
              <w:rPr>
                <w:rFonts w:ascii="Times New Roman" w:hAnsi="Times New Roman" w:cs="Times New Roman"/>
              </w:rPr>
              <w:t>2 folders with prongs</w:t>
            </w:r>
          </w:p>
          <w:p w14:paraId="6BB5D097" w14:textId="77777777" w:rsidR="00073EF8" w:rsidRPr="00A71CD4" w:rsidRDefault="00073EF8" w:rsidP="00DC706C">
            <w:pPr>
              <w:rPr>
                <w:rFonts w:ascii="Times New Roman" w:hAnsi="Times New Roman" w:cs="Times New Roman"/>
              </w:rPr>
            </w:pPr>
          </w:p>
          <w:p w14:paraId="39101303" w14:textId="77777777" w:rsidR="00073EF8" w:rsidRPr="00A71CD4" w:rsidRDefault="00073EF8" w:rsidP="00DC706C">
            <w:pPr>
              <w:rPr>
                <w:rFonts w:ascii="Times New Roman" w:hAnsi="Times New Roman" w:cs="Times New Roman"/>
              </w:rPr>
            </w:pPr>
          </w:p>
        </w:tc>
      </w:tr>
    </w:tbl>
    <w:p w14:paraId="40AE063D" w14:textId="77777777" w:rsidR="00073EF8" w:rsidRDefault="00073EF8" w:rsidP="00DC706C">
      <w:pPr>
        <w:spacing w:after="0"/>
        <w:rPr>
          <w:rFonts w:ascii="Times New Roman" w:hAnsi="Times New Roman" w:cs="Times New Roman"/>
          <w:b/>
        </w:rPr>
      </w:pPr>
    </w:p>
    <w:p w14:paraId="632B0ACE" w14:textId="77777777" w:rsidR="00DA41BF" w:rsidRDefault="00DA41BF" w:rsidP="00DC706C">
      <w:pPr>
        <w:spacing w:after="0"/>
        <w:rPr>
          <w:rFonts w:ascii="Times New Roman" w:hAnsi="Times New Roman" w:cs="Times New Roman"/>
          <w:b/>
        </w:rPr>
      </w:pPr>
    </w:p>
    <w:p w14:paraId="1168864E" w14:textId="77777777" w:rsidR="00DA41BF" w:rsidRDefault="00DA41BF" w:rsidP="00DC706C">
      <w:pPr>
        <w:spacing w:after="0"/>
        <w:rPr>
          <w:rFonts w:ascii="Times New Roman" w:hAnsi="Times New Roman" w:cs="Times New Roman"/>
          <w:b/>
        </w:rPr>
      </w:pPr>
    </w:p>
    <w:p w14:paraId="649BE8FF" w14:textId="77777777" w:rsidR="00DA41BF" w:rsidRDefault="00DA41BF">
      <w:pPr>
        <w:rPr>
          <w:rFonts w:ascii="Times New Roman" w:hAnsi="Times New Roman" w:cs="Times New Roman"/>
          <w:b/>
        </w:rPr>
      </w:pPr>
      <w:r>
        <w:rPr>
          <w:rFonts w:ascii="Times New Roman" w:hAnsi="Times New Roman" w:cs="Times New Roman"/>
          <w:b/>
        </w:rPr>
        <w:br w:type="page"/>
      </w:r>
    </w:p>
    <w:p w14:paraId="6F321B5D" w14:textId="71F52511" w:rsidR="00073EF8" w:rsidRPr="00AA487C" w:rsidRDefault="00073EF8" w:rsidP="00DC706C">
      <w:pPr>
        <w:spacing w:after="0"/>
        <w:rPr>
          <w:rFonts w:ascii="Times New Roman" w:hAnsi="Times New Roman" w:cs="Times New Roman"/>
          <w:b/>
        </w:rPr>
      </w:pPr>
      <w:r w:rsidRPr="00AA487C">
        <w:rPr>
          <w:rFonts w:ascii="Times New Roman" w:hAnsi="Times New Roman" w:cs="Times New Roman"/>
          <w:b/>
        </w:rPr>
        <w:lastRenderedPageBreak/>
        <w:t>GRADING</w:t>
      </w:r>
    </w:p>
    <w:tbl>
      <w:tblPr>
        <w:tblStyle w:val="TableGrid"/>
        <w:tblW w:w="0" w:type="auto"/>
        <w:tblLook w:val="04A0" w:firstRow="1" w:lastRow="0" w:firstColumn="1" w:lastColumn="0" w:noHBand="0" w:noVBand="1"/>
      </w:tblPr>
      <w:tblGrid>
        <w:gridCol w:w="9350"/>
      </w:tblGrid>
      <w:tr w:rsidR="00073EF8" w:rsidRPr="00A71CD4" w14:paraId="53C460EB" w14:textId="77777777" w:rsidTr="00073EF8">
        <w:tc>
          <w:tcPr>
            <w:tcW w:w="9350" w:type="dxa"/>
          </w:tcPr>
          <w:p w14:paraId="7050AA61" w14:textId="77777777" w:rsidR="00073EF8" w:rsidRPr="00A71CD4" w:rsidRDefault="00073EF8" w:rsidP="00DC706C">
            <w:pPr>
              <w:rPr>
                <w:rFonts w:ascii="Times New Roman" w:hAnsi="Times New Roman" w:cs="Times New Roman"/>
              </w:rPr>
            </w:pPr>
          </w:p>
          <w:p w14:paraId="61A54525" w14:textId="77777777" w:rsidR="00073EF8" w:rsidRPr="00A71CD4" w:rsidRDefault="00073EF8" w:rsidP="00DC706C">
            <w:pPr>
              <w:pStyle w:val="Default"/>
              <w:jc w:val="center"/>
              <w:rPr>
                <w:rFonts w:ascii="Times New Roman" w:hAnsi="Times New Roman" w:cs="Times New Roman"/>
                <w:b/>
                <w:sz w:val="22"/>
                <w:szCs w:val="22"/>
              </w:rPr>
            </w:pPr>
            <w:r w:rsidRPr="00A71CD4">
              <w:rPr>
                <w:rFonts w:ascii="Times New Roman" w:hAnsi="Times New Roman" w:cs="Times New Roman"/>
                <w:b/>
                <w:sz w:val="22"/>
                <w:szCs w:val="22"/>
              </w:rPr>
              <w:t>20</w:t>
            </w:r>
            <w:r>
              <w:rPr>
                <w:rFonts w:ascii="Times New Roman" w:hAnsi="Times New Roman" w:cs="Times New Roman"/>
                <w:b/>
                <w:sz w:val="22"/>
                <w:szCs w:val="22"/>
              </w:rPr>
              <w:t>20</w:t>
            </w:r>
            <w:r w:rsidRPr="00A71CD4">
              <w:rPr>
                <w:rFonts w:ascii="Times New Roman" w:hAnsi="Times New Roman" w:cs="Times New Roman"/>
                <w:b/>
                <w:sz w:val="22"/>
                <w:szCs w:val="22"/>
              </w:rPr>
              <w:t>-20</w:t>
            </w:r>
            <w:r>
              <w:rPr>
                <w:rFonts w:ascii="Times New Roman" w:hAnsi="Times New Roman" w:cs="Times New Roman"/>
                <w:b/>
                <w:sz w:val="22"/>
                <w:szCs w:val="22"/>
              </w:rPr>
              <w:t>21</w:t>
            </w:r>
            <w:r w:rsidRPr="00A71CD4">
              <w:rPr>
                <w:rFonts w:ascii="Times New Roman" w:hAnsi="Times New Roman" w:cs="Times New Roman"/>
                <w:b/>
                <w:sz w:val="22"/>
                <w:szCs w:val="22"/>
              </w:rPr>
              <w:t xml:space="preserve"> Secondary Grading Procedures</w:t>
            </w:r>
          </w:p>
          <w:p w14:paraId="1C5A8AAA" w14:textId="77777777" w:rsidR="00073EF8" w:rsidRPr="00A71CD4" w:rsidRDefault="00073EF8" w:rsidP="00DC706C">
            <w:pPr>
              <w:pStyle w:val="Default"/>
              <w:rPr>
                <w:rFonts w:ascii="Times New Roman" w:hAnsi="Times New Roman" w:cs="Times New Roman"/>
                <w:sz w:val="22"/>
                <w:szCs w:val="22"/>
              </w:rPr>
            </w:pPr>
          </w:p>
          <w:p w14:paraId="588656A6" w14:textId="77777777" w:rsidR="00073EF8" w:rsidRPr="00A71CD4" w:rsidRDefault="00073EF8" w:rsidP="00DC706C">
            <w:pPr>
              <w:pStyle w:val="Default"/>
              <w:jc w:val="center"/>
              <w:rPr>
                <w:rFonts w:ascii="Times New Roman" w:hAnsi="Times New Roman" w:cs="Times New Roman"/>
                <w:sz w:val="22"/>
                <w:szCs w:val="22"/>
              </w:rPr>
            </w:pPr>
            <w:r w:rsidRPr="00A71CD4">
              <w:rPr>
                <w:rFonts w:ascii="Times New Roman" w:hAnsi="Times New Roman" w:cs="Times New Roman"/>
                <w:b/>
                <w:bCs/>
                <w:sz w:val="22"/>
                <w:szCs w:val="22"/>
              </w:rPr>
              <w:t>Middle School Courses: Six Weeks Grades</w:t>
            </w:r>
          </w:p>
          <w:p w14:paraId="34B715AB" w14:textId="77777777" w:rsidR="00073EF8" w:rsidRPr="00A71CD4" w:rsidRDefault="00073EF8" w:rsidP="00DC706C">
            <w:pPr>
              <w:pStyle w:val="Default"/>
              <w:rPr>
                <w:rFonts w:ascii="Times New Roman" w:hAnsi="Times New Roman" w:cs="Times New Roman"/>
                <w:sz w:val="22"/>
                <w:szCs w:val="22"/>
              </w:rPr>
            </w:pPr>
          </w:p>
          <w:p w14:paraId="6EC70228" w14:textId="77777777" w:rsidR="00073EF8" w:rsidRPr="00A71CD4" w:rsidRDefault="00073EF8" w:rsidP="00DC706C">
            <w:pPr>
              <w:pStyle w:val="Default"/>
              <w:numPr>
                <w:ilvl w:val="0"/>
                <w:numId w:val="1"/>
              </w:numPr>
              <w:rPr>
                <w:rFonts w:ascii="Times New Roman" w:hAnsi="Times New Roman" w:cs="Times New Roman"/>
                <w:sz w:val="22"/>
                <w:szCs w:val="22"/>
              </w:rPr>
            </w:pPr>
            <w:r w:rsidRPr="00A71CD4">
              <w:rPr>
                <w:rFonts w:ascii="Times New Roman" w:hAnsi="Times New Roman" w:cs="Times New Roman"/>
                <w:sz w:val="22"/>
                <w:szCs w:val="22"/>
              </w:rPr>
              <w:t xml:space="preserve">Major assessments are </w:t>
            </w:r>
            <w:r>
              <w:rPr>
                <w:rFonts w:ascii="Times New Roman" w:hAnsi="Times New Roman" w:cs="Times New Roman"/>
                <w:sz w:val="22"/>
                <w:szCs w:val="22"/>
              </w:rPr>
              <w:t>sixt</w:t>
            </w:r>
            <w:r w:rsidRPr="00A71CD4">
              <w:rPr>
                <w:rFonts w:ascii="Times New Roman" w:hAnsi="Times New Roman" w:cs="Times New Roman"/>
                <w:sz w:val="22"/>
                <w:szCs w:val="22"/>
              </w:rPr>
              <w:t>y percent (</w:t>
            </w:r>
            <w:r>
              <w:rPr>
                <w:rFonts w:ascii="Times New Roman" w:hAnsi="Times New Roman" w:cs="Times New Roman"/>
                <w:sz w:val="22"/>
                <w:szCs w:val="22"/>
              </w:rPr>
              <w:t>6</w:t>
            </w:r>
            <w:r w:rsidRPr="00A71CD4">
              <w:rPr>
                <w:rFonts w:ascii="Times New Roman" w:hAnsi="Times New Roman" w:cs="Times New Roman"/>
                <w:sz w:val="22"/>
                <w:szCs w:val="22"/>
              </w:rPr>
              <w:t xml:space="preserve">0%) of the grade. This must include a </w:t>
            </w:r>
            <w:r w:rsidRPr="00A71CD4">
              <w:rPr>
                <w:rFonts w:ascii="Times New Roman" w:hAnsi="Times New Roman" w:cs="Times New Roman"/>
                <w:b/>
                <w:bCs/>
                <w:sz w:val="22"/>
                <w:szCs w:val="22"/>
                <w:u w:val="single"/>
              </w:rPr>
              <w:t>minimum</w:t>
            </w:r>
            <w:r w:rsidRPr="00A71CD4">
              <w:rPr>
                <w:rFonts w:ascii="Times New Roman" w:hAnsi="Times New Roman" w:cs="Times New Roman"/>
                <w:b/>
                <w:bCs/>
                <w:sz w:val="22"/>
                <w:szCs w:val="22"/>
              </w:rPr>
              <w:t xml:space="preserve"> </w:t>
            </w:r>
            <w:r w:rsidRPr="00A71CD4">
              <w:rPr>
                <w:rFonts w:ascii="Times New Roman" w:hAnsi="Times New Roman" w:cs="Times New Roman"/>
                <w:sz w:val="22"/>
                <w:szCs w:val="22"/>
              </w:rPr>
              <w:t xml:space="preserve">of </w:t>
            </w:r>
            <w:r w:rsidRPr="00A71CD4">
              <w:rPr>
                <w:rFonts w:ascii="Times New Roman" w:hAnsi="Times New Roman" w:cs="Times New Roman"/>
                <w:b/>
                <w:sz w:val="22"/>
                <w:szCs w:val="22"/>
                <w:u w:val="single"/>
              </w:rPr>
              <w:t>three assessments</w:t>
            </w:r>
            <w:r w:rsidRPr="00A71CD4">
              <w:rPr>
                <w:rFonts w:ascii="Times New Roman" w:hAnsi="Times New Roman" w:cs="Times New Roman"/>
                <w:sz w:val="22"/>
                <w:szCs w:val="22"/>
              </w:rPr>
              <w:t xml:space="preserve"> per six weeks. Examples of major assessments include, but are not restricted to: reports, research papers, tests and projects. Major projects and/or subjective assignments will contain a rubric clearly defined criteria. </w:t>
            </w:r>
          </w:p>
          <w:p w14:paraId="63AAABD8" w14:textId="77777777" w:rsidR="00073EF8" w:rsidRPr="00A71CD4" w:rsidRDefault="00073EF8" w:rsidP="00DC706C">
            <w:pPr>
              <w:pStyle w:val="Default"/>
              <w:rPr>
                <w:rFonts w:ascii="Times New Roman" w:hAnsi="Times New Roman" w:cs="Times New Roman"/>
                <w:sz w:val="22"/>
                <w:szCs w:val="22"/>
              </w:rPr>
            </w:pPr>
          </w:p>
          <w:p w14:paraId="258F6C4A" w14:textId="77777777" w:rsidR="00073EF8" w:rsidRPr="00A71CD4" w:rsidRDefault="00073EF8" w:rsidP="00DC706C">
            <w:pPr>
              <w:pStyle w:val="Default"/>
              <w:numPr>
                <w:ilvl w:val="0"/>
                <w:numId w:val="1"/>
              </w:numPr>
              <w:rPr>
                <w:rFonts w:ascii="Times New Roman" w:hAnsi="Times New Roman" w:cs="Times New Roman"/>
                <w:sz w:val="22"/>
                <w:szCs w:val="22"/>
              </w:rPr>
            </w:pPr>
            <w:r w:rsidRPr="00A71CD4">
              <w:rPr>
                <w:rFonts w:ascii="Times New Roman" w:hAnsi="Times New Roman" w:cs="Times New Roman"/>
                <w:sz w:val="22"/>
                <w:szCs w:val="22"/>
              </w:rPr>
              <w:t>Daily Grades are fifty percent (</w:t>
            </w:r>
            <w:r>
              <w:rPr>
                <w:rFonts w:ascii="Times New Roman" w:hAnsi="Times New Roman" w:cs="Times New Roman"/>
                <w:sz w:val="22"/>
                <w:szCs w:val="22"/>
              </w:rPr>
              <w:t>4</w:t>
            </w:r>
            <w:r w:rsidRPr="00A71CD4">
              <w:rPr>
                <w:rFonts w:ascii="Times New Roman" w:hAnsi="Times New Roman" w:cs="Times New Roman"/>
                <w:sz w:val="22"/>
                <w:szCs w:val="22"/>
              </w:rPr>
              <w:t xml:space="preserve">0%) of the grade. These must include a </w:t>
            </w:r>
            <w:r w:rsidRPr="00A71CD4">
              <w:rPr>
                <w:rFonts w:ascii="Times New Roman" w:hAnsi="Times New Roman" w:cs="Times New Roman"/>
                <w:b/>
                <w:bCs/>
                <w:sz w:val="22"/>
                <w:szCs w:val="22"/>
                <w:u w:val="single"/>
              </w:rPr>
              <w:t>minimum</w:t>
            </w:r>
            <w:r w:rsidRPr="00A71CD4">
              <w:rPr>
                <w:rFonts w:ascii="Times New Roman" w:hAnsi="Times New Roman" w:cs="Times New Roman"/>
                <w:b/>
                <w:bCs/>
                <w:sz w:val="22"/>
                <w:szCs w:val="22"/>
              </w:rPr>
              <w:t xml:space="preserve"> </w:t>
            </w:r>
            <w:r w:rsidRPr="00A71CD4">
              <w:rPr>
                <w:rFonts w:ascii="Times New Roman" w:hAnsi="Times New Roman" w:cs="Times New Roman"/>
                <w:sz w:val="22"/>
                <w:szCs w:val="22"/>
              </w:rPr>
              <w:t xml:space="preserve">of </w:t>
            </w:r>
            <w:r w:rsidRPr="00A71CD4">
              <w:rPr>
                <w:rFonts w:ascii="Times New Roman" w:hAnsi="Times New Roman" w:cs="Times New Roman"/>
                <w:b/>
                <w:sz w:val="22"/>
                <w:szCs w:val="22"/>
                <w:u w:val="single"/>
              </w:rPr>
              <w:t>five</w:t>
            </w:r>
            <w:r w:rsidRPr="00A71CD4">
              <w:rPr>
                <w:rFonts w:ascii="Times New Roman" w:hAnsi="Times New Roman" w:cs="Times New Roman"/>
                <w:sz w:val="22"/>
                <w:szCs w:val="22"/>
              </w:rPr>
              <w:t xml:space="preserve"> </w:t>
            </w:r>
            <w:r w:rsidRPr="00A71CD4">
              <w:rPr>
                <w:rFonts w:ascii="Times New Roman" w:hAnsi="Times New Roman" w:cs="Times New Roman"/>
                <w:b/>
                <w:sz w:val="22"/>
                <w:szCs w:val="22"/>
                <w:u w:val="single"/>
              </w:rPr>
              <w:t>daily grades</w:t>
            </w:r>
            <w:r w:rsidRPr="00A71CD4">
              <w:rPr>
                <w:rFonts w:ascii="Times New Roman" w:hAnsi="Times New Roman" w:cs="Times New Roman"/>
                <w:sz w:val="22"/>
                <w:szCs w:val="22"/>
              </w:rPr>
              <w:t xml:space="preserve"> per six weeks. Quizzes, assignments, homework, and notebooks may be considered daily assessments.</w:t>
            </w:r>
          </w:p>
          <w:p w14:paraId="0A3A1F2A" w14:textId="77777777" w:rsidR="00073EF8" w:rsidRPr="00A71CD4" w:rsidRDefault="00073EF8" w:rsidP="00DC706C">
            <w:pPr>
              <w:rPr>
                <w:rFonts w:ascii="Times New Roman" w:hAnsi="Times New Roman" w:cs="Times New Roman"/>
              </w:rPr>
            </w:pPr>
          </w:p>
          <w:p w14:paraId="72CA3E49" w14:textId="77777777" w:rsidR="00073EF8" w:rsidRPr="00A71CD4" w:rsidRDefault="00073EF8" w:rsidP="00DC706C">
            <w:pPr>
              <w:rPr>
                <w:rFonts w:ascii="Times New Roman" w:hAnsi="Times New Roman" w:cs="Times New Roman"/>
              </w:rPr>
            </w:pPr>
          </w:p>
        </w:tc>
      </w:tr>
    </w:tbl>
    <w:p w14:paraId="2FC6EE84" w14:textId="77777777" w:rsidR="00073EF8" w:rsidRPr="00A71CD4" w:rsidRDefault="00073EF8" w:rsidP="00DC706C">
      <w:pPr>
        <w:spacing w:after="0"/>
        <w:rPr>
          <w:rFonts w:ascii="Times New Roman" w:hAnsi="Times New Roman" w:cs="Times New Roman"/>
        </w:rPr>
      </w:pPr>
    </w:p>
    <w:p w14:paraId="7DB8FAF1" w14:textId="77777777" w:rsidR="00073EF8" w:rsidRPr="00A71CD4" w:rsidRDefault="00073EF8" w:rsidP="00DC706C">
      <w:pPr>
        <w:spacing w:after="0"/>
        <w:rPr>
          <w:rFonts w:ascii="Times New Roman" w:hAnsi="Times New Roman" w:cs="Times New Roman"/>
          <w:b/>
        </w:rPr>
      </w:pPr>
      <w:r>
        <w:rPr>
          <w:rFonts w:ascii="Times New Roman" w:hAnsi="Times New Roman" w:cs="Times New Roman"/>
          <w:b/>
        </w:rPr>
        <w:t>HONORS</w:t>
      </w:r>
      <w:r w:rsidRPr="00A71CD4">
        <w:rPr>
          <w:rFonts w:ascii="Times New Roman" w:hAnsi="Times New Roman" w:cs="Times New Roman"/>
          <w:b/>
        </w:rPr>
        <w:t xml:space="preserve"> CLASSES</w:t>
      </w:r>
    </w:p>
    <w:tbl>
      <w:tblPr>
        <w:tblStyle w:val="TableGrid"/>
        <w:tblW w:w="0" w:type="auto"/>
        <w:tblLook w:val="04A0" w:firstRow="1" w:lastRow="0" w:firstColumn="1" w:lastColumn="0" w:noHBand="0" w:noVBand="1"/>
      </w:tblPr>
      <w:tblGrid>
        <w:gridCol w:w="9350"/>
      </w:tblGrid>
      <w:tr w:rsidR="00073EF8" w:rsidRPr="00A71CD4" w14:paraId="5D782B15" w14:textId="77777777" w:rsidTr="00073EF8">
        <w:tc>
          <w:tcPr>
            <w:tcW w:w="9350" w:type="dxa"/>
          </w:tcPr>
          <w:p w14:paraId="3C7FEA35" w14:textId="77777777" w:rsidR="00073EF8" w:rsidRPr="00A71CD4" w:rsidRDefault="00073EF8" w:rsidP="00DC706C">
            <w:pPr>
              <w:jc w:val="center"/>
              <w:rPr>
                <w:rFonts w:ascii="Times New Roman" w:hAnsi="Times New Roman" w:cs="Times New Roman"/>
              </w:rPr>
            </w:pPr>
          </w:p>
          <w:p w14:paraId="1248DA6F" w14:textId="203AE857" w:rsidR="00073EF8" w:rsidRDefault="00073EF8" w:rsidP="00DC706C">
            <w:pPr>
              <w:rPr>
                <w:rFonts w:ascii="Times New Roman" w:hAnsi="Times New Roman" w:cs="Times New Roman"/>
              </w:rPr>
            </w:pPr>
            <w:r>
              <w:rPr>
                <w:rFonts w:ascii="Times New Roman" w:hAnsi="Times New Roman" w:cs="Times New Roman"/>
              </w:rPr>
              <w:t>Those students enrolled in a</w:t>
            </w:r>
            <w:r w:rsidR="00D9109F">
              <w:rPr>
                <w:rFonts w:ascii="Times New Roman" w:hAnsi="Times New Roman" w:cs="Times New Roman"/>
              </w:rPr>
              <w:t xml:space="preserve">n Honors </w:t>
            </w:r>
            <w:r>
              <w:rPr>
                <w:rFonts w:ascii="Times New Roman" w:hAnsi="Times New Roman" w:cs="Times New Roman"/>
              </w:rPr>
              <w:t xml:space="preserve">course will be expected to complete the following: </w:t>
            </w:r>
          </w:p>
          <w:p w14:paraId="0FF08C60" w14:textId="77777777" w:rsidR="00073EF8" w:rsidRDefault="00073EF8" w:rsidP="00DC706C">
            <w:pPr>
              <w:rPr>
                <w:rFonts w:ascii="Times New Roman" w:hAnsi="Times New Roman" w:cs="Times New Roman"/>
              </w:rPr>
            </w:pPr>
          </w:p>
          <w:p w14:paraId="07ABC12A" w14:textId="77777777" w:rsidR="00073EF8" w:rsidRPr="00A71CD4" w:rsidRDefault="00073EF8" w:rsidP="00DC706C">
            <w:pPr>
              <w:rPr>
                <w:rFonts w:ascii="Times New Roman" w:hAnsi="Times New Roman" w:cs="Times New Roman"/>
              </w:rPr>
            </w:pPr>
            <w:r w:rsidRPr="00A71CD4">
              <w:rPr>
                <w:rFonts w:ascii="Times New Roman" w:hAnsi="Times New Roman" w:cs="Times New Roman"/>
              </w:rPr>
              <w:t>-</w:t>
            </w:r>
            <w:r>
              <w:rPr>
                <w:rFonts w:ascii="Times New Roman" w:hAnsi="Times New Roman" w:cs="Times New Roman"/>
              </w:rPr>
              <w:t xml:space="preserve"> </w:t>
            </w:r>
            <w:r w:rsidRPr="00A71CD4">
              <w:rPr>
                <w:rFonts w:ascii="Times New Roman" w:hAnsi="Times New Roman" w:cs="Times New Roman"/>
              </w:rPr>
              <w:t>D</w:t>
            </w:r>
            <w:r>
              <w:rPr>
                <w:rFonts w:ascii="Times New Roman" w:hAnsi="Times New Roman" w:cs="Times New Roman"/>
              </w:rPr>
              <w:t>ifferentiated Essay Assignments</w:t>
            </w:r>
          </w:p>
          <w:p w14:paraId="631E26F9" w14:textId="77777777" w:rsidR="00073EF8" w:rsidRPr="00A71CD4" w:rsidRDefault="00073EF8" w:rsidP="00DC706C">
            <w:pPr>
              <w:rPr>
                <w:rFonts w:ascii="Times New Roman" w:hAnsi="Times New Roman" w:cs="Times New Roman"/>
              </w:rPr>
            </w:pPr>
            <w:r w:rsidRPr="00A71CD4">
              <w:rPr>
                <w:rFonts w:ascii="Times New Roman" w:hAnsi="Times New Roman" w:cs="Times New Roman"/>
              </w:rPr>
              <w:t>-</w:t>
            </w:r>
            <w:r>
              <w:rPr>
                <w:rFonts w:ascii="Times New Roman" w:hAnsi="Times New Roman" w:cs="Times New Roman"/>
              </w:rPr>
              <w:t xml:space="preserve"> </w:t>
            </w:r>
            <w:r w:rsidRPr="00A71CD4">
              <w:rPr>
                <w:rFonts w:ascii="Times New Roman" w:hAnsi="Times New Roman" w:cs="Times New Roman"/>
              </w:rPr>
              <w:t>Differentiated "At-Home" Projects</w:t>
            </w:r>
          </w:p>
          <w:p w14:paraId="16C9F993" w14:textId="77777777" w:rsidR="00073EF8" w:rsidRPr="00A71CD4" w:rsidRDefault="00073EF8" w:rsidP="00DC706C">
            <w:pPr>
              <w:rPr>
                <w:rFonts w:ascii="Times New Roman" w:hAnsi="Times New Roman" w:cs="Times New Roman"/>
              </w:rPr>
            </w:pPr>
          </w:p>
        </w:tc>
      </w:tr>
    </w:tbl>
    <w:p w14:paraId="6619A4AF" w14:textId="77777777" w:rsidR="00073EF8" w:rsidRDefault="00073EF8" w:rsidP="00DC706C">
      <w:pPr>
        <w:spacing w:after="0"/>
        <w:rPr>
          <w:rFonts w:ascii="Times New Roman" w:hAnsi="Times New Roman" w:cs="Times New Roman"/>
        </w:rPr>
      </w:pPr>
    </w:p>
    <w:p w14:paraId="00CFC889" w14:textId="77777777" w:rsidR="00073EF8" w:rsidRPr="00AA487C" w:rsidRDefault="00073EF8" w:rsidP="00DC706C">
      <w:pPr>
        <w:spacing w:after="0"/>
        <w:rPr>
          <w:rFonts w:ascii="Times New Roman" w:hAnsi="Times New Roman" w:cs="Times New Roman"/>
          <w:b/>
        </w:rPr>
      </w:pPr>
      <w:r w:rsidRPr="00AA487C">
        <w:rPr>
          <w:rFonts w:ascii="Times New Roman" w:hAnsi="Times New Roman" w:cs="Times New Roman"/>
          <w:b/>
        </w:rPr>
        <w:t>ABSENT/LATE WORK POLICY:</w:t>
      </w:r>
    </w:p>
    <w:tbl>
      <w:tblPr>
        <w:tblStyle w:val="TableGrid"/>
        <w:tblW w:w="0" w:type="auto"/>
        <w:tblLook w:val="04A0" w:firstRow="1" w:lastRow="0" w:firstColumn="1" w:lastColumn="0" w:noHBand="0" w:noVBand="1"/>
      </w:tblPr>
      <w:tblGrid>
        <w:gridCol w:w="9350"/>
      </w:tblGrid>
      <w:tr w:rsidR="00073EF8" w:rsidRPr="00A71CD4" w14:paraId="57CB2554" w14:textId="77777777" w:rsidTr="00073EF8">
        <w:tc>
          <w:tcPr>
            <w:tcW w:w="9350" w:type="dxa"/>
          </w:tcPr>
          <w:p w14:paraId="3E4CE605" w14:textId="77777777" w:rsidR="00073EF8" w:rsidRPr="00A71CD4" w:rsidRDefault="00073EF8" w:rsidP="00DC706C">
            <w:pPr>
              <w:pStyle w:val="Default"/>
              <w:jc w:val="center"/>
              <w:rPr>
                <w:rFonts w:ascii="Times New Roman" w:hAnsi="Times New Roman" w:cs="Times New Roman"/>
                <w:b/>
                <w:sz w:val="22"/>
                <w:szCs w:val="22"/>
              </w:rPr>
            </w:pPr>
          </w:p>
          <w:p w14:paraId="272114C7" w14:textId="77777777" w:rsidR="00073EF8" w:rsidRPr="00A71CD4" w:rsidRDefault="00073EF8" w:rsidP="00DC706C">
            <w:pPr>
              <w:pStyle w:val="Default"/>
              <w:jc w:val="center"/>
              <w:rPr>
                <w:rFonts w:ascii="Times New Roman" w:hAnsi="Times New Roman" w:cs="Times New Roman"/>
                <w:b/>
                <w:sz w:val="22"/>
                <w:szCs w:val="22"/>
              </w:rPr>
            </w:pPr>
            <w:r>
              <w:rPr>
                <w:rFonts w:ascii="Times New Roman" w:hAnsi="Times New Roman" w:cs="Times New Roman"/>
                <w:b/>
                <w:sz w:val="22"/>
                <w:szCs w:val="22"/>
              </w:rPr>
              <w:t>2020</w:t>
            </w:r>
            <w:r w:rsidRPr="00A71CD4">
              <w:rPr>
                <w:rFonts w:ascii="Times New Roman" w:hAnsi="Times New Roman" w:cs="Times New Roman"/>
                <w:b/>
                <w:sz w:val="22"/>
                <w:szCs w:val="22"/>
              </w:rPr>
              <w:t>-20</w:t>
            </w:r>
            <w:r>
              <w:rPr>
                <w:rFonts w:ascii="Times New Roman" w:hAnsi="Times New Roman" w:cs="Times New Roman"/>
                <w:b/>
                <w:sz w:val="22"/>
                <w:szCs w:val="22"/>
              </w:rPr>
              <w:t>21</w:t>
            </w:r>
            <w:r w:rsidRPr="00A71CD4">
              <w:rPr>
                <w:rFonts w:ascii="Times New Roman" w:hAnsi="Times New Roman" w:cs="Times New Roman"/>
                <w:b/>
                <w:sz w:val="22"/>
                <w:szCs w:val="22"/>
              </w:rPr>
              <w:t xml:space="preserve"> Secondary Grading Procedures</w:t>
            </w:r>
          </w:p>
          <w:p w14:paraId="3B26D5C2" w14:textId="77777777" w:rsidR="00073EF8" w:rsidRPr="00A71CD4" w:rsidRDefault="00073EF8" w:rsidP="00DC706C">
            <w:pPr>
              <w:pStyle w:val="Default"/>
              <w:jc w:val="center"/>
              <w:rPr>
                <w:rFonts w:ascii="Times New Roman" w:hAnsi="Times New Roman" w:cs="Times New Roman"/>
                <w:b/>
                <w:sz w:val="22"/>
                <w:szCs w:val="22"/>
              </w:rPr>
            </w:pPr>
          </w:p>
          <w:p w14:paraId="5BE3478B" w14:textId="77777777" w:rsidR="00073EF8" w:rsidRPr="00A71CD4" w:rsidRDefault="00073EF8" w:rsidP="00DC706C">
            <w:pPr>
              <w:pStyle w:val="Default"/>
              <w:rPr>
                <w:rFonts w:ascii="Times New Roman" w:hAnsi="Times New Roman" w:cs="Times New Roman"/>
                <w:b/>
                <w:sz w:val="22"/>
                <w:szCs w:val="22"/>
              </w:rPr>
            </w:pPr>
            <w:r w:rsidRPr="00A71CD4">
              <w:rPr>
                <w:rFonts w:ascii="Times New Roman" w:hAnsi="Times New Roman" w:cs="Times New Roman"/>
                <w:b/>
                <w:sz w:val="22"/>
                <w:szCs w:val="22"/>
              </w:rPr>
              <w:t>Make Up Work</w:t>
            </w:r>
          </w:p>
          <w:p w14:paraId="393C980E" w14:textId="77777777" w:rsidR="00073EF8" w:rsidRPr="00A71CD4" w:rsidRDefault="00073EF8" w:rsidP="00DC706C">
            <w:pPr>
              <w:pStyle w:val="Default"/>
              <w:rPr>
                <w:rFonts w:ascii="Times New Roman" w:hAnsi="Times New Roman" w:cs="Times New Roman"/>
                <w:sz w:val="22"/>
                <w:szCs w:val="22"/>
              </w:rPr>
            </w:pPr>
          </w:p>
          <w:p w14:paraId="64A234E3" w14:textId="77777777" w:rsidR="00073EF8" w:rsidRPr="00A71CD4" w:rsidRDefault="00073EF8" w:rsidP="00DC706C">
            <w:pPr>
              <w:pStyle w:val="Default"/>
              <w:numPr>
                <w:ilvl w:val="0"/>
                <w:numId w:val="2"/>
              </w:numPr>
              <w:rPr>
                <w:rFonts w:ascii="Times New Roman" w:hAnsi="Times New Roman" w:cs="Times New Roman"/>
                <w:sz w:val="22"/>
                <w:szCs w:val="22"/>
              </w:rPr>
            </w:pPr>
            <w:r w:rsidRPr="00A71CD4">
              <w:rPr>
                <w:rFonts w:ascii="Times New Roman" w:hAnsi="Times New Roman" w:cs="Times New Roman"/>
                <w:sz w:val="22"/>
                <w:szCs w:val="22"/>
              </w:rPr>
              <w:t xml:space="preserve">No student, who has an excused or unexcused absence, will be refused an opportunity to make up work if he/she is absent. </w:t>
            </w:r>
            <w:r w:rsidRPr="00A71CD4">
              <w:rPr>
                <w:rFonts w:ascii="Times New Roman" w:hAnsi="Times New Roman" w:cs="Times New Roman"/>
                <w:b/>
                <w:bCs/>
                <w:i/>
                <w:iCs/>
                <w:sz w:val="22"/>
                <w:szCs w:val="22"/>
              </w:rPr>
              <w:t xml:space="preserve">The student will be given the same number of days to make up the work and turn in their work as the same number of days he/she was absent. </w:t>
            </w:r>
          </w:p>
          <w:p w14:paraId="3DD3E692" w14:textId="77777777" w:rsidR="00073EF8" w:rsidRPr="00A71CD4" w:rsidRDefault="00073EF8" w:rsidP="00DC706C">
            <w:pPr>
              <w:pStyle w:val="Default"/>
              <w:numPr>
                <w:ilvl w:val="0"/>
                <w:numId w:val="2"/>
              </w:numPr>
              <w:rPr>
                <w:rFonts w:ascii="Times New Roman" w:hAnsi="Times New Roman" w:cs="Times New Roman"/>
                <w:sz w:val="22"/>
                <w:szCs w:val="22"/>
              </w:rPr>
            </w:pPr>
            <w:r w:rsidRPr="00A71CD4">
              <w:rPr>
                <w:rFonts w:ascii="Times New Roman" w:hAnsi="Times New Roman" w:cs="Times New Roman"/>
                <w:sz w:val="22"/>
                <w:szCs w:val="22"/>
              </w:rPr>
              <w:t xml:space="preserve">Students who are absent on an announced test day will be expected to take a test upon return. If any student has been absent the day prior to an announced test and if nothing new has been covered, the student will be expected to take the test at the regularly scheduled time. If the student has been absent two or more days, the student will immediately make arrangements with the teacher for the makeup test. </w:t>
            </w:r>
          </w:p>
          <w:p w14:paraId="05413D6B" w14:textId="77777777" w:rsidR="00073EF8" w:rsidRPr="00A71CD4" w:rsidRDefault="00073EF8" w:rsidP="00DC706C">
            <w:pPr>
              <w:pStyle w:val="Default"/>
              <w:numPr>
                <w:ilvl w:val="0"/>
                <w:numId w:val="2"/>
              </w:numPr>
              <w:rPr>
                <w:rFonts w:ascii="Times New Roman" w:hAnsi="Times New Roman" w:cs="Times New Roman"/>
                <w:sz w:val="22"/>
                <w:szCs w:val="22"/>
              </w:rPr>
            </w:pPr>
            <w:r w:rsidRPr="00A71CD4">
              <w:rPr>
                <w:rFonts w:ascii="Times New Roman" w:hAnsi="Times New Roman" w:cs="Times New Roman"/>
                <w:sz w:val="22"/>
                <w:szCs w:val="22"/>
              </w:rPr>
              <w:t xml:space="preserve">Any student who does not appear for a prearranged make up test or does not meet his prearranged due date for other work may receive a zero (0) on that test, work, or retesting. </w:t>
            </w:r>
          </w:p>
          <w:p w14:paraId="0AEA3DA2" w14:textId="7593A610" w:rsidR="00073EF8" w:rsidRPr="00D9109F" w:rsidRDefault="00073EF8" w:rsidP="00DC706C">
            <w:pPr>
              <w:pStyle w:val="Default"/>
              <w:numPr>
                <w:ilvl w:val="0"/>
                <w:numId w:val="2"/>
              </w:numPr>
              <w:jc w:val="center"/>
              <w:rPr>
                <w:rFonts w:ascii="Times New Roman" w:hAnsi="Times New Roman" w:cs="Times New Roman"/>
                <w:b/>
                <w:bCs/>
              </w:rPr>
            </w:pPr>
            <w:r w:rsidRPr="00D9109F">
              <w:rPr>
                <w:rFonts w:ascii="Times New Roman" w:hAnsi="Times New Roman" w:cs="Times New Roman"/>
                <w:sz w:val="22"/>
                <w:szCs w:val="22"/>
              </w:rPr>
              <w:t xml:space="preserve"> Any student missing work due to participation in extracurricular activities must make prior arrangements with the teacher for work that will be missed prior to the absence. </w:t>
            </w:r>
          </w:p>
          <w:p w14:paraId="574B1ADC" w14:textId="77777777" w:rsidR="00073EF8" w:rsidRPr="00A71CD4" w:rsidRDefault="00073EF8" w:rsidP="00DC706C">
            <w:pPr>
              <w:pStyle w:val="Default"/>
              <w:rPr>
                <w:rFonts w:ascii="Times New Roman" w:hAnsi="Times New Roman" w:cs="Times New Roman"/>
                <w:b/>
                <w:bCs/>
                <w:sz w:val="22"/>
                <w:szCs w:val="22"/>
              </w:rPr>
            </w:pPr>
            <w:r w:rsidRPr="00A71CD4">
              <w:rPr>
                <w:rFonts w:ascii="Times New Roman" w:hAnsi="Times New Roman" w:cs="Times New Roman"/>
                <w:b/>
                <w:bCs/>
                <w:sz w:val="22"/>
                <w:szCs w:val="22"/>
              </w:rPr>
              <w:t>Late Work Policy</w:t>
            </w:r>
            <w:r w:rsidRPr="00A71CD4">
              <w:rPr>
                <w:rFonts w:ascii="Times New Roman" w:hAnsi="Times New Roman" w:cs="Times New Roman"/>
                <w:b/>
                <w:bCs/>
                <w:sz w:val="22"/>
                <w:szCs w:val="22"/>
              </w:rPr>
              <w:br/>
            </w:r>
          </w:p>
          <w:p w14:paraId="77524DCC" w14:textId="77777777" w:rsidR="00073EF8" w:rsidRPr="00A71CD4" w:rsidRDefault="00073EF8" w:rsidP="00DC706C">
            <w:pPr>
              <w:rPr>
                <w:rFonts w:ascii="Times New Roman" w:hAnsi="Times New Roman" w:cs="Times New Roman"/>
              </w:rPr>
            </w:pPr>
            <w:r w:rsidRPr="00A71CD4">
              <w:rPr>
                <w:rFonts w:ascii="Times New Roman" w:hAnsi="Times New Roman" w:cs="Times New Roman"/>
                <w:b/>
                <w:bCs/>
              </w:rPr>
              <w:t xml:space="preserve">Late work </w:t>
            </w:r>
            <w:r w:rsidRPr="00A71CD4">
              <w:rPr>
                <w:rFonts w:ascii="Times New Roman" w:hAnsi="Times New Roman" w:cs="Times New Roman"/>
              </w:rPr>
              <w:t xml:space="preserve">is defined as any work completed and turned in after a designated due date. Students are expected to turn in all assignments by the due date. Assignments not turned in on time will be made up and deadline will be at the discretion of the teacher. The </w:t>
            </w:r>
            <w:r w:rsidRPr="00A71CD4">
              <w:rPr>
                <w:rFonts w:ascii="Times New Roman" w:hAnsi="Times New Roman" w:cs="Times New Roman"/>
                <w:b/>
                <w:u w:val="single"/>
              </w:rPr>
              <w:t>highest grade</w:t>
            </w:r>
            <w:r w:rsidRPr="00A71CD4">
              <w:rPr>
                <w:rFonts w:ascii="Times New Roman" w:hAnsi="Times New Roman" w:cs="Times New Roman"/>
              </w:rPr>
              <w:t xml:space="preserve"> a student will receive is a </w:t>
            </w:r>
            <w:r w:rsidRPr="00A71CD4">
              <w:rPr>
                <w:rFonts w:ascii="Times New Roman" w:hAnsi="Times New Roman" w:cs="Times New Roman"/>
                <w:b/>
                <w:u w:val="single"/>
              </w:rPr>
              <w:t>70</w:t>
            </w:r>
            <w:r w:rsidRPr="00A71CD4">
              <w:rPr>
                <w:rFonts w:ascii="Times New Roman" w:hAnsi="Times New Roman" w:cs="Times New Roman"/>
              </w:rPr>
              <w:t xml:space="preserve"> for late work turned in. </w:t>
            </w:r>
          </w:p>
          <w:p w14:paraId="2B7F902F" w14:textId="77777777" w:rsidR="00073EF8" w:rsidRPr="00A71CD4" w:rsidRDefault="00073EF8" w:rsidP="00DC706C">
            <w:pPr>
              <w:rPr>
                <w:rFonts w:ascii="Times New Roman" w:hAnsi="Times New Roman" w:cs="Times New Roman"/>
              </w:rPr>
            </w:pPr>
          </w:p>
        </w:tc>
      </w:tr>
    </w:tbl>
    <w:p w14:paraId="2763E195" w14:textId="77777777" w:rsidR="00073EF8" w:rsidRPr="00AA487C" w:rsidRDefault="00073EF8" w:rsidP="00DC706C">
      <w:pPr>
        <w:spacing w:after="0"/>
        <w:rPr>
          <w:rFonts w:ascii="Times New Roman" w:hAnsi="Times New Roman" w:cs="Times New Roman"/>
          <w:b/>
        </w:rPr>
      </w:pPr>
      <w:r>
        <w:rPr>
          <w:rFonts w:ascii="Times New Roman" w:hAnsi="Times New Roman" w:cs="Times New Roman"/>
          <w:b/>
          <w:noProof/>
        </w:rPr>
        <w:lastRenderedPageBreak/>
        <mc:AlternateContent>
          <mc:Choice Requires="wps">
            <w:drawing>
              <wp:anchor distT="45720" distB="45720" distL="114300" distR="114300" simplePos="0" relativeHeight="251662336" behindDoc="0" locked="0" layoutInCell="1" allowOverlap="1" wp14:anchorId="26C3B690" wp14:editId="3D3F80FD">
                <wp:simplePos x="0" y="0"/>
                <wp:positionH relativeFrom="margin">
                  <wp:align>right</wp:align>
                </wp:positionH>
                <wp:positionV relativeFrom="paragraph">
                  <wp:posOffset>467360</wp:posOffset>
                </wp:positionV>
                <wp:extent cx="5915025" cy="6147435"/>
                <wp:effectExtent l="0" t="0" r="9525"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147435"/>
                        </a:xfrm>
                        <a:prstGeom prst="rect">
                          <a:avLst/>
                        </a:prstGeom>
                        <a:solidFill>
                          <a:srgbClr val="FFFFFF"/>
                        </a:solidFill>
                        <a:ln w="9525">
                          <a:solidFill>
                            <a:srgbClr val="000000"/>
                          </a:solidFill>
                          <a:miter lim="800000"/>
                          <a:headEnd/>
                          <a:tailEnd/>
                        </a:ln>
                      </wps:spPr>
                      <wps:txbx>
                        <w:txbxContent>
                          <w:p w14:paraId="708E4831" w14:textId="77777777" w:rsidR="00073EF8" w:rsidRPr="00AA487C" w:rsidRDefault="00073EF8" w:rsidP="00073EF8">
                            <w:pPr>
                              <w:jc w:val="center"/>
                              <w:rPr>
                                <w:rFonts w:ascii="Times New Roman" w:hAnsi="Times New Roman" w:cs="Times New Roman"/>
                              </w:rPr>
                            </w:pPr>
                            <w:r w:rsidRPr="00AA487C">
                              <w:rPr>
                                <w:rFonts w:ascii="Times New Roman" w:hAnsi="Times New Roman" w:cs="Times New Roman"/>
                                <w:b/>
                              </w:rPr>
                              <w:t>20</w:t>
                            </w:r>
                            <w:r>
                              <w:rPr>
                                <w:rFonts w:ascii="Times New Roman" w:hAnsi="Times New Roman" w:cs="Times New Roman"/>
                                <w:b/>
                              </w:rPr>
                              <w:t>20</w:t>
                            </w:r>
                            <w:r w:rsidRPr="00AA487C">
                              <w:rPr>
                                <w:rFonts w:ascii="Times New Roman" w:hAnsi="Times New Roman" w:cs="Times New Roman"/>
                                <w:b/>
                              </w:rPr>
                              <w:t>-20</w:t>
                            </w:r>
                            <w:r>
                              <w:rPr>
                                <w:rFonts w:ascii="Times New Roman" w:hAnsi="Times New Roman" w:cs="Times New Roman"/>
                                <w:b/>
                              </w:rPr>
                              <w:t>21</w:t>
                            </w:r>
                            <w:r w:rsidRPr="00AA487C">
                              <w:rPr>
                                <w:rFonts w:ascii="Times New Roman" w:hAnsi="Times New Roman" w:cs="Times New Roman"/>
                                <w:b/>
                              </w:rPr>
                              <w:t xml:space="preserve"> Secondary Grading Procedures</w:t>
                            </w:r>
                          </w:p>
                          <w:p w14:paraId="1D747272" w14:textId="77777777" w:rsidR="00073EF8" w:rsidRPr="00AA487C" w:rsidRDefault="00073EF8" w:rsidP="00073EF8">
                            <w:pPr>
                              <w:autoSpaceDE w:val="0"/>
                              <w:autoSpaceDN w:val="0"/>
                              <w:adjustRightInd w:val="0"/>
                              <w:spacing w:after="0" w:line="240" w:lineRule="auto"/>
                              <w:rPr>
                                <w:rFonts w:ascii="Times New Roman" w:hAnsi="Times New Roman" w:cs="Times New Roman"/>
                                <w:color w:val="000000"/>
                              </w:rPr>
                            </w:pPr>
                          </w:p>
                          <w:p w14:paraId="17572F99" w14:textId="77777777" w:rsidR="00073EF8" w:rsidRPr="00AA487C" w:rsidRDefault="00073EF8" w:rsidP="00073EF8">
                            <w:pPr>
                              <w:autoSpaceDE w:val="0"/>
                              <w:autoSpaceDN w:val="0"/>
                              <w:adjustRightInd w:val="0"/>
                              <w:spacing w:after="0" w:line="240" w:lineRule="auto"/>
                              <w:rPr>
                                <w:rFonts w:ascii="Times New Roman" w:hAnsi="Times New Roman" w:cs="Times New Roman"/>
                                <w:color w:val="000000"/>
                              </w:rPr>
                            </w:pPr>
                            <w:r w:rsidRPr="00AA487C">
                              <w:rPr>
                                <w:rFonts w:ascii="Times New Roman" w:hAnsi="Times New Roman" w:cs="Times New Roman"/>
                                <w:b/>
                                <w:bCs/>
                                <w:color w:val="000000"/>
                              </w:rPr>
                              <w:t xml:space="preserve">Academic Dishonesty/Cheating </w:t>
                            </w:r>
                          </w:p>
                          <w:p w14:paraId="06C9AC32" w14:textId="77777777" w:rsidR="00073EF8" w:rsidRPr="00AA487C" w:rsidRDefault="00073EF8" w:rsidP="00073EF8">
                            <w:pPr>
                              <w:rPr>
                                <w:rFonts w:ascii="Times New Roman" w:hAnsi="Times New Roman" w:cs="Times New Roman"/>
                              </w:rPr>
                            </w:pPr>
                            <w:r w:rsidRPr="00AA487C">
                              <w:rPr>
                                <w:rFonts w:ascii="Times New Roman" w:hAnsi="Times New Roman" w:cs="Times New Roman"/>
                              </w:rPr>
                              <w:t>A student found to have engaged in academic dishonesty shall be subject to grade penalties on assignments or tests and disciplinary penalties in accordance with the Student Code of Conduct. Academic dishonesty includes but is not limited to cheating or copying the work of another student, plagiarism, and unauthorized communication between students during an examination. The penalty for cheating will be a zero for work involved and the student will be subject to appropriate disciplinary action in cheating offenses. All students involved will be subject to disciplinary action. The determination that a student has engaged in academic dishonesty shall be based on the judgment of the classroom teacher or another supervising professional employee, taking into consideration written materials, observation or information from students.</w:t>
                            </w:r>
                          </w:p>
                          <w:p w14:paraId="01DFA2B4" w14:textId="77777777" w:rsidR="00073EF8" w:rsidRPr="00AA487C" w:rsidRDefault="00073EF8" w:rsidP="00073EF8">
                            <w:pPr>
                              <w:autoSpaceDE w:val="0"/>
                              <w:autoSpaceDN w:val="0"/>
                              <w:adjustRightInd w:val="0"/>
                              <w:spacing w:after="0" w:line="240" w:lineRule="auto"/>
                              <w:rPr>
                                <w:rFonts w:ascii="Times New Roman" w:hAnsi="Times New Roman" w:cs="Times New Roman"/>
                                <w:color w:val="000000"/>
                              </w:rPr>
                            </w:pPr>
                          </w:p>
                          <w:p w14:paraId="7B719121" w14:textId="77777777" w:rsidR="00073EF8" w:rsidRPr="00AA487C" w:rsidRDefault="00073EF8" w:rsidP="00073EF8">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AA487C">
                              <w:rPr>
                                <w:rFonts w:ascii="Times New Roman" w:hAnsi="Times New Roman" w:cs="Times New Roman"/>
                                <w:color w:val="000000"/>
                              </w:rPr>
                              <w:t xml:space="preserve">Cheating is interpreted as a procedure which involves the unauthorized giving or receiving help, offering or seeking aid, or the use of material prepared in advance for use on an assignment/assessment. Cheating also involves the use of electronic devices, books, or notes in any form being used during an examination without the permission of the teacher. Retesting will not be allowed in this situation. </w:t>
                            </w:r>
                          </w:p>
                          <w:p w14:paraId="4ED9929B" w14:textId="77777777" w:rsidR="00073EF8" w:rsidRPr="00AA487C" w:rsidRDefault="00073EF8" w:rsidP="00073EF8">
                            <w:pPr>
                              <w:autoSpaceDE w:val="0"/>
                              <w:autoSpaceDN w:val="0"/>
                              <w:adjustRightInd w:val="0"/>
                              <w:spacing w:after="0" w:line="240" w:lineRule="auto"/>
                              <w:rPr>
                                <w:rFonts w:ascii="Times New Roman" w:hAnsi="Times New Roman" w:cs="Times New Roman"/>
                                <w:color w:val="000000"/>
                              </w:rPr>
                            </w:pPr>
                          </w:p>
                          <w:p w14:paraId="0BDA1935" w14:textId="77777777" w:rsidR="00073EF8" w:rsidRPr="00AA487C" w:rsidRDefault="00073EF8" w:rsidP="00073EF8">
                            <w:pPr>
                              <w:pStyle w:val="ListParagraph"/>
                              <w:numPr>
                                <w:ilvl w:val="0"/>
                                <w:numId w:val="3"/>
                              </w:numPr>
                              <w:autoSpaceDE w:val="0"/>
                              <w:autoSpaceDN w:val="0"/>
                              <w:adjustRightInd w:val="0"/>
                              <w:spacing w:after="169" w:line="240" w:lineRule="auto"/>
                              <w:rPr>
                                <w:rFonts w:ascii="Times New Roman" w:hAnsi="Times New Roman" w:cs="Times New Roman"/>
                                <w:color w:val="000000"/>
                              </w:rPr>
                            </w:pPr>
                            <w:r w:rsidRPr="00AA487C">
                              <w:rPr>
                                <w:rFonts w:ascii="Times New Roman" w:hAnsi="Times New Roman" w:cs="Times New Roman"/>
                                <w:color w:val="000000"/>
                              </w:rPr>
                              <w:t xml:space="preserve">Plagiarism consists of representing another person’s ideas or writings as one’s own, including but not limited to cutting and pasting from Internet sources. Plagiarism will be considered cheating, and is subject to </w:t>
                            </w:r>
                            <w:r w:rsidRPr="00AA487C">
                              <w:rPr>
                                <w:rFonts w:ascii="Times New Roman" w:hAnsi="Times New Roman" w:cs="Times New Roman"/>
                                <w:b/>
                                <w:bCs/>
                                <w:color w:val="000000"/>
                              </w:rPr>
                              <w:t xml:space="preserve">EIA [Local]. </w:t>
                            </w:r>
                            <w:r w:rsidRPr="00AA487C">
                              <w:rPr>
                                <w:rFonts w:ascii="Times New Roman" w:hAnsi="Times New Roman" w:cs="Times New Roman"/>
                                <w:b/>
                                <w:bCs/>
                                <w:color w:val="000000"/>
                              </w:rPr>
                              <w:br/>
                            </w:r>
                          </w:p>
                          <w:p w14:paraId="4905B203" w14:textId="77777777" w:rsidR="00073EF8" w:rsidRPr="00AA487C" w:rsidRDefault="00073EF8" w:rsidP="00073EF8">
                            <w:pPr>
                              <w:pStyle w:val="ListParagraph"/>
                              <w:numPr>
                                <w:ilvl w:val="0"/>
                                <w:numId w:val="3"/>
                              </w:numPr>
                              <w:autoSpaceDE w:val="0"/>
                              <w:autoSpaceDN w:val="0"/>
                              <w:adjustRightInd w:val="0"/>
                              <w:spacing w:after="169" w:line="240" w:lineRule="auto"/>
                              <w:rPr>
                                <w:rFonts w:ascii="Times New Roman" w:hAnsi="Times New Roman" w:cs="Times New Roman"/>
                                <w:color w:val="000000"/>
                              </w:rPr>
                            </w:pPr>
                            <w:r w:rsidRPr="00AA487C">
                              <w:rPr>
                                <w:rFonts w:ascii="Times New Roman" w:hAnsi="Times New Roman" w:cs="Times New Roman"/>
                                <w:color w:val="000000"/>
                              </w:rPr>
                              <w:t xml:space="preserve">If a student cheats on any part of a test and/or assignment given in parts that is administered on separate days, he will receive a zero(s) only in the part where the cheating occurred. </w:t>
                            </w:r>
                            <w:r w:rsidRPr="00AA487C">
                              <w:rPr>
                                <w:rFonts w:ascii="Times New Roman" w:hAnsi="Times New Roman" w:cs="Times New Roman"/>
                                <w:color w:val="000000"/>
                              </w:rPr>
                              <w:br/>
                            </w:r>
                          </w:p>
                          <w:p w14:paraId="7A8AF9EC" w14:textId="77777777" w:rsidR="00073EF8" w:rsidRPr="00AA487C" w:rsidRDefault="00073EF8" w:rsidP="00073EF8">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AA487C">
                              <w:rPr>
                                <w:rFonts w:ascii="Times New Roman" w:hAnsi="Times New Roman" w:cs="Times New Roman"/>
                                <w:color w:val="000000"/>
                              </w:rPr>
                              <w:t xml:space="preserve">All students involved in academic dishonesty may be subject to disciplinary action stipulated in the EIA [Local} and BISD Student Code of Conduct. A teacher that determines the student has violated the academic dishonesty policy is required to file a discipline referral and must notify the child’s parents or legal guardians of the academic dishonesty. </w:t>
                            </w:r>
                          </w:p>
                          <w:p w14:paraId="40A2D4F6" w14:textId="77777777" w:rsidR="00073EF8" w:rsidRPr="00AA487C" w:rsidRDefault="00073EF8" w:rsidP="00073EF8">
                            <w:pPr>
                              <w:rPr>
                                <w:rFonts w:ascii="Times New Roman" w:hAnsi="Times New Roman" w:cs="Times New Roman"/>
                              </w:rPr>
                            </w:pPr>
                          </w:p>
                          <w:p w14:paraId="41D0AF85" w14:textId="77777777" w:rsidR="00073EF8" w:rsidRPr="00AA487C" w:rsidRDefault="00073EF8" w:rsidP="00073EF8">
                            <w:pPr>
                              <w:rPr>
                                <w:rFonts w:ascii="Times New Roman" w:hAnsi="Times New Roman" w:cs="Times New Roman"/>
                              </w:rPr>
                            </w:pPr>
                            <w:r w:rsidRPr="00AA487C">
                              <w:rPr>
                                <w:rFonts w:ascii="Times New Roman" w:hAnsi="Times New Roman" w:cs="Times New Roman"/>
                                <w:b/>
                                <w:bCs/>
                              </w:rPr>
                              <w:t>NOTE</w:t>
                            </w:r>
                            <w:r w:rsidRPr="00AA487C">
                              <w:rPr>
                                <w:rFonts w:ascii="Times New Roman" w:hAnsi="Times New Roman" w:cs="Times New Roman"/>
                              </w:rPr>
                              <w:t>: Involvement in academic dishonesty may affect a student’s eligibility for student honors, student leadership positions, and membership in some student organizations. A discipline consequence may be assigned to a student found guilty of cheating.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C3B690" id="_x0000_s1027" type="#_x0000_t202" style="position:absolute;margin-left:414.55pt;margin-top:36.8pt;width:465.75pt;height:484.05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">
                <v:textbox style="mso-fit-shape-to-text:t">
                  <w:txbxContent>
                    <w:p w14:paraId="708E4831" w14:textId="77777777" w:rsidR="00073EF8" w:rsidRPr="00AA487C" w:rsidRDefault="00073EF8" w:rsidP="00073EF8">
                      <w:pPr>
                        <w:jc w:val="center"/>
                        <w:rPr>
                          <w:rFonts w:ascii="Times New Roman" w:hAnsi="Times New Roman" w:cs="Times New Roman"/>
                        </w:rPr>
                      </w:pPr>
                      <w:r w:rsidRPr="00AA487C">
                        <w:rPr>
                          <w:rFonts w:ascii="Times New Roman" w:hAnsi="Times New Roman" w:cs="Times New Roman"/>
                          <w:b/>
                        </w:rPr>
                        <w:t>20</w:t>
                      </w:r>
                      <w:r>
                        <w:rPr>
                          <w:rFonts w:ascii="Times New Roman" w:hAnsi="Times New Roman" w:cs="Times New Roman"/>
                          <w:b/>
                        </w:rPr>
                        <w:t>20</w:t>
                      </w:r>
                      <w:r w:rsidRPr="00AA487C">
                        <w:rPr>
                          <w:rFonts w:ascii="Times New Roman" w:hAnsi="Times New Roman" w:cs="Times New Roman"/>
                          <w:b/>
                        </w:rPr>
                        <w:t>-20</w:t>
                      </w:r>
                      <w:r>
                        <w:rPr>
                          <w:rFonts w:ascii="Times New Roman" w:hAnsi="Times New Roman" w:cs="Times New Roman"/>
                          <w:b/>
                        </w:rPr>
                        <w:t>21</w:t>
                      </w:r>
                      <w:r w:rsidRPr="00AA487C">
                        <w:rPr>
                          <w:rFonts w:ascii="Times New Roman" w:hAnsi="Times New Roman" w:cs="Times New Roman"/>
                          <w:b/>
                        </w:rPr>
                        <w:t xml:space="preserve"> Secondary Grading Procedures</w:t>
                      </w:r>
                    </w:p>
                    <w:p w14:paraId="1D747272" w14:textId="77777777" w:rsidR="00073EF8" w:rsidRPr="00AA487C" w:rsidRDefault="00073EF8" w:rsidP="00073EF8">
                      <w:pPr>
                        <w:autoSpaceDE w:val="0"/>
                        <w:autoSpaceDN w:val="0"/>
                        <w:adjustRightInd w:val="0"/>
                        <w:spacing w:after="0" w:line="240" w:lineRule="auto"/>
                        <w:rPr>
                          <w:rFonts w:ascii="Times New Roman" w:hAnsi="Times New Roman" w:cs="Times New Roman"/>
                          <w:color w:val="000000"/>
                        </w:rPr>
                      </w:pPr>
                    </w:p>
                    <w:p w14:paraId="17572F99" w14:textId="77777777" w:rsidR="00073EF8" w:rsidRPr="00AA487C" w:rsidRDefault="00073EF8" w:rsidP="00073EF8">
                      <w:pPr>
                        <w:autoSpaceDE w:val="0"/>
                        <w:autoSpaceDN w:val="0"/>
                        <w:adjustRightInd w:val="0"/>
                        <w:spacing w:after="0" w:line="240" w:lineRule="auto"/>
                        <w:rPr>
                          <w:rFonts w:ascii="Times New Roman" w:hAnsi="Times New Roman" w:cs="Times New Roman"/>
                          <w:color w:val="000000"/>
                        </w:rPr>
                      </w:pPr>
                      <w:r w:rsidRPr="00AA487C">
                        <w:rPr>
                          <w:rFonts w:ascii="Times New Roman" w:hAnsi="Times New Roman" w:cs="Times New Roman"/>
                          <w:b/>
                          <w:bCs/>
                          <w:color w:val="000000"/>
                        </w:rPr>
                        <w:t xml:space="preserve">Academic Dishonesty/Cheating </w:t>
                      </w:r>
                    </w:p>
                    <w:p w14:paraId="06C9AC32" w14:textId="77777777" w:rsidR="00073EF8" w:rsidRPr="00AA487C" w:rsidRDefault="00073EF8" w:rsidP="00073EF8">
                      <w:pPr>
                        <w:rPr>
                          <w:rFonts w:ascii="Times New Roman" w:hAnsi="Times New Roman" w:cs="Times New Roman"/>
                        </w:rPr>
                      </w:pPr>
                      <w:r w:rsidRPr="00AA487C">
                        <w:rPr>
                          <w:rFonts w:ascii="Times New Roman" w:hAnsi="Times New Roman" w:cs="Times New Roman"/>
                        </w:rPr>
                        <w:t>A student found to have engaged in academic dishonesty shall be subject to grade penalties on assignments or tests and disciplinary penalties in accordance with the Student Code of Conduct. Academic dishonesty includes but is not limited to cheating or copying the work of another student, plagiarism, and unauthorized communication between students during an examination. The penalty for cheating will be a zero for work involved and the student will be subject to appropriate disciplinary action in cheating offenses. All students involved will be subject to disciplinary action. The determination that a student has engaged in academic dishonesty shall be based on the judgment of the classroom teacher or another supervising professional employee, taking into consideration written materials, observation or information from students.</w:t>
                      </w:r>
                    </w:p>
                    <w:p w14:paraId="01DFA2B4" w14:textId="77777777" w:rsidR="00073EF8" w:rsidRPr="00AA487C" w:rsidRDefault="00073EF8" w:rsidP="00073EF8">
                      <w:pPr>
                        <w:autoSpaceDE w:val="0"/>
                        <w:autoSpaceDN w:val="0"/>
                        <w:adjustRightInd w:val="0"/>
                        <w:spacing w:after="0" w:line="240" w:lineRule="auto"/>
                        <w:rPr>
                          <w:rFonts w:ascii="Times New Roman" w:hAnsi="Times New Roman" w:cs="Times New Roman"/>
                          <w:color w:val="000000"/>
                        </w:rPr>
                      </w:pPr>
                    </w:p>
                    <w:p w14:paraId="7B719121" w14:textId="77777777" w:rsidR="00073EF8" w:rsidRPr="00AA487C" w:rsidRDefault="00073EF8" w:rsidP="00073EF8">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AA487C">
                        <w:rPr>
                          <w:rFonts w:ascii="Times New Roman" w:hAnsi="Times New Roman" w:cs="Times New Roman"/>
                          <w:color w:val="000000"/>
                        </w:rPr>
                        <w:t xml:space="preserve">Cheating is interpreted as a procedure which involves the unauthorized giving or receiving help, offering or seeking aid, or the use of material prepared in advance for use on an assignment/assessment. Cheating also involves the use of electronic devices, books, or notes in any form being used during an examination without the permission of the teacher. Retesting will not be allowed in this situation. </w:t>
                      </w:r>
                    </w:p>
                    <w:p w14:paraId="4ED9929B" w14:textId="77777777" w:rsidR="00073EF8" w:rsidRPr="00AA487C" w:rsidRDefault="00073EF8" w:rsidP="00073EF8">
                      <w:pPr>
                        <w:autoSpaceDE w:val="0"/>
                        <w:autoSpaceDN w:val="0"/>
                        <w:adjustRightInd w:val="0"/>
                        <w:spacing w:after="0" w:line="240" w:lineRule="auto"/>
                        <w:rPr>
                          <w:rFonts w:ascii="Times New Roman" w:hAnsi="Times New Roman" w:cs="Times New Roman"/>
                          <w:color w:val="000000"/>
                        </w:rPr>
                      </w:pPr>
                    </w:p>
                    <w:p w14:paraId="0BDA1935" w14:textId="77777777" w:rsidR="00073EF8" w:rsidRPr="00AA487C" w:rsidRDefault="00073EF8" w:rsidP="00073EF8">
                      <w:pPr>
                        <w:pStyle w:val="ListParagraph"/>
                        <w:numPr>
                          <w:ilvl w:val="0"/>
                          <w:numId w:val="3"/>
                        </w:numPr>
                        <w:autoSpaceDE w:val="0"/>
                        <w:autoSpaceDN w:val="0"/>
                        <w:adjustRightInd w:val="0"/>
                        <w:spacing w:after="169" w:line="240" w:lineRule="auto"/>
                        <w:rPr>
                          <w:rFonts w:ascii="Times New Roman" w:hAnsi="Times New Roman" w:cs="Times New Roman"/>
                          <w:color w:val="000000"/>
                        </w:rPr>
                      </w:pPr>
                      <w:r w:rsidRPr="00AA487C">
                        <w:rPr>
                          <w:rFonts w:ascii="Times New Roman" w:hAnsi="Times New Roman" w:cs="Times New Roman"/>
                          <w:color w:val="000000"/>
                        </w:rPr>
                        <w:t xml:space="preserve">Plagiarism consists of representing another person’s ideas or writings as one’s own, including but not limited to cutting and pasting from Internet sources. Plagiarism will be considered cheating, and is subject to </w:t>
                      </w:r>
                      <w:r w:rsidRPr="00AA487C">
                        <w:rPr>
                          <w:rFonts w:ascii="Times New Roman" w:hAnsi="Times New Roman" w:cs="Times New Roman"/>
                          <w:b/>
                          <w:bCs/>
                          <w:color w:val="000000"/>
                        </w:rPr>
                        <w:t xml:space="preserve">EIA [Local]. </w:t>
                      </w:r>
                      <w:r w:rsidRPr="00AA487C">
                        <w:rPr>
                          <w:rFonts w:ascii="Times New Roman" w:hAnsi="Times New Roman" w:cs="Times New Roman"/>
                          <w:b/>
                          <w:bCs/>
                          <w:color w:val="000000"/>
                        </w:rPr>
                        <w:br/>
                      </w:r>
                    </w:p>
                    <w:p w14:paraId="4905B203" w14:textId="77777777" w:rsidR="00073EF8" w:rsidRPr="00AA487C" w:rsidRDefault="00073EF8" w:rsidP="00073EF8">
                      <w:pPr>
                        <w:pStyle w:val="ListParagraph"/>
                        <w:numPr>
                          <w:ilvl w:val="0"/>
                          <w:numId w:val="3"/>
                        </w:numPr>
                        <w:autoSpaceDE w:val="0"/>
                        <w:autoSpaceDN w:val="0"/>
                        <w:adjustRightInd w:val="0"/>
                        <w:spacing w:after="169" w:line="240" w:lineRule="auto"/>
                        <w:rPr>
                          <w:rFonts w:ascii="Times New Roman" w:hAnsi="Times New Roman" w:cs="Times New Roman"/>
                          <w:color w:val="000000"/>
                        </w:rPr>
                      </w:pPr>
                      <w:r w:rsidRPr="00AA487C">
                        <w:rPr>
                          <w:rFonts w:ascii="Times New Roman" w:hAnsi="Times New Roman" w:cs="Times New Roman"/>
                          <w:color w:val="000000"/>
                        </w:rPr>
                        <w:t xml:space="preserve">If a student cheats on any part of a test and/or assignment given in parts that is administered on separate days, he will receive a zero(s) only in the part where the cheating occurred. </w:t>
                      </w:r>
                      <w:r w:rsidRPr="00AA487C">
                        <w:rPr>
                          <w:rFonts w:ascii="Times New Roman" w:hAnsi="Times New Roman" w:cs="Times New Roman"/>
                          <w:color w:val="000000"/>
                        </w:rPr>
                        <w:br/>
                      </w:r>
                    </w:p>
                    <w:p w14:paraId="7A8AF9EC" w14:textId="77777777" w:rsidR="00073EF8" w:rsidRPr="00AA487C" w:rsidRDefault="00073EF8" w:rsidP="00073EF8">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AA487C">
                        <w:rPr>
                          <w:rFonts w:ascii="Times New Roman" w:hAnsi="Times New Roman" w:cs="Times New Roman"/>
                          <w:color w:val="000000"/>
                        </w:rPr>
                        <w:t xml:space="preserve">All students involved in academic dishonesty may be subject to disciplinary action stipulated in the EIA [Local} and BISD Student Code of Conduct. A teacher that determines the student has violated the academic dishonesty policy is required to file a discipline referral and must notify the child’s parents or legal guardians of the academic dishonesty. </w:t>
                      </w:r>
                    </w:p>
                    <w:p w14:paraId="40A2D4F6" w14:textId="77777777" w:rsidR="00073EF8" w:rsidRPr="00AA487C" w:rsidRDefault="00073EF8" w:rsidP="00073EF8">
                      <w:pPr>
                        <w:rPr>
                          <w:rFonts w:ascii="Times New Roman" w:hAnsi="Times New Roman" w:cs="Times New Roman"/>
                        </w:rPr>
                      </w:pPr>
                    </w:p>
                    <w:p w14:paraId="41D0AF85" w14:textId="77777777" w:rsidR="00073EF8" w:rsidRPr="00AA487C" w:rsidRDefault="00073EF8" w:rsidP="00073EF8">
                      <w:pPr>
                        <w:rPr>
                          <w:rFonts w:ascii="Times New Roman" w:hAnsi="Times New Roman" w:cs="Times New Roman"/>
                        </w:rPr>
                      </w:pPr>
                      <w:r w:rsidRPr="00AA487C">
                        <w:rPr>
                          <w:rFonts w:ascii="Times New Roman" w:hAnsi="Times New Roman" w:cs="Times New Roman"/>
                          <w:b/>
                          <w:bCs/>
                        </w:rPr>
                        <w:t>NOTE</w:t>
                      </w:r>
                      <w:r w:rsidRPr="00AA487C">
                        <w:rPr>
                          <w:rFonts w:ascii="Times New Roman" w:hAnsi="Times New Roman" w:cs="Times New Roman"/>
                        </w:rPr>
                        <w:t>: Involvement in academic dishonesty may affect a student’s eligibility for student honors, student leadership positions, and membership in some student organizations. A discipline consequence may be assigned to a student found guilty of cheating.</w:t>
                      </w:r>
                    </w:p>
                  </w:txbxContent>
                </v:textbox>
                <w10:wrap type="square" anchorx="margin"/>
              </v:shape>
            </w:pict>
          </mc:Fallback>
        </mc:AlternateContent>
      </w:r>
      <w:r w:rsidRPr="00AA487C">
        <w:rPr>
          <w:rFonts w:ascii="Times New Roman" w:hAnsi="Times New Roman" w:cs="Times New Roman"/>
          <w:b/>
        </w:rPr>
        <w:t>ACADEMIC DISHONESTY/CHEATING</w:t>
      </w:r>
    </w:p>
    <w:p w14:paraId="3DD1D158" w14:textId="77777777" w:rsidR="00073EF8" w:rsidRPr="00A71CD4" w:rsidRDefault="00073EF8" w:rsidP="00DC706C">
      <w:pPr>
        <w:spacing w:after="0"/>
        <w:rPr>
          <w:rFonts w:ascii="Times New Roman" w:hAnsi="Times New Roman" w:cs="Times New Roman"/>
        </w:rPr>
      </w:pPr>
    </w:p>
    <w:p w14:paraId="2F15AAFD" w14:textId="77777777" w:rsidR="00073EF8" w:rsidRPr="00A71CD4" w:rsidRDefault="00073EF8" w:rsidP="00DC706C">
      <w:pPr>
        <w:spacing w:after="0"/>
        <w:rPr>
          <w:rFonts w:ascii="Times New Roman" w:hAnsi="Times New Roman" w:cs="Times New Roman"/>
        </w:rPr>
      </w:pPr>
    </w:p>
    <w:p w14:paraId="6D4D6D18" w14:textId="77777777" w:rsidR="00073EF8" w:rsidRPr="00AA487C" w:rsidRDefault="00073EF8" w:rsidP="00DC706C">
      <w:pPr>
        <w:spacing w:after="0"/>
        <w:rPr>
          <w:rFonts w:ascii="Times New Roman" w:hAnsi="Times New Roman" w:cs="Times New Roman"/>
          <w:b/>
        </w:rPr>
      </w:pPr>
      <w:r>
        <w:rPr>
          <w:rFonts w:ascii="Times New Roman" w:hAnsi="Times New Roman" w:cs="Times New Roman"/>
          <w:b/>
          <w:noProof/>
        </w:rPr>
        <mc:AlternateContent>
          <mc:Choice Requires="wps">
            <w:drawing>
              <wp:anchor distT="45720" distB="45720" distL="114300" distR="114300" simplePos="0" relativeHeight="251663360" behindDoc="0" locked="0" layoutInCell="1" allowOverlap="1" wp14:anchorId="4844391C" wp14:editId="7C4FC0C8">
                <wp:simplePos x="0" y="0"/>
                <wp:positionH relativeFrom="margin">
                  <wp:align>right</wp:align>
                </wp:positionH>
                <wp:positionV relativeFrom="paragraph">
                  <wp:posOffset>466725</wp:posOffset>
                </wp:positionV>
                <wp:extent cx="5924550" cy="1905000"/>
                <wp:effectExtent l="0" t="0" r="0" b="6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905000"/>
                        </a:xfrm>
                        <a:prstGeom prst="rect">
                          <a:avLst/>
                        </a:prstGeom>
                        <a:solidFill>
                          <a:srgbClr val="FFFFFF"/>
                        </a:solidFill>
                        <a:ln w="9525">
                          <a:solidFill>
                            <a:srgbClr val="000000"/>
                          </a:solidFill>
                          <a:miter lim="800000"/>
                          <a:headEnd/>
                          <a:tailEnd/>
                        </a:ln>
                      </wps:spPr>
                      <wps:txbx>
                        <w:txbxContent>
                          <w:p w14:paraId="1F90238C" w14:textId="77777777" w:rsidR="00073EF8" w:rsidRPr="00AA487C" w:rsidRDefault="00073EF8" w:rsidP="00073EF8">
                            <w:pPr>
                              <w:rPr>
                                <w:rFonts w:ascii="Times New Roman" w:hAnsi="Times New Roman" w:cs="Times New Roman"/>
                                <w:b/>
                              </w:rPr>
                            </w:pPr>
                            <w:r w:rsidRPr="00AA487C">
                              <w:rPr>
                                <w:rFonts w:ascii="Times New Roman" w:hAnsi="Times New Roman" w:cs="Times New Roman"/>
                              </w:rPr>
                              <w:t xml:space="preserve">Personal Electronic devices may be used in class for educational purpose </w:t>
                            </w:r>
                            <w:r w:rsidRPr="00AA487C">
                              <w:rPr>
                                <w:rFonts w:ascii="Times New Roman" w:hAnsi="Times New Roman" w:cs="Times New Roman"/>
                                <w:b/>
                                <w:u w:val="single"/>
                              </w:rPr>
                              <w:t>only</w:t>
                            </w:r>
                            <w:r w:rsidRPr="00AA487C">
                              <w:rPr>
                                <w:rFonts w:ascii="Times New Roman" w:hAnsi="Times New Roman" w:cs="Times New Roman"/>
                              </w:rPr>
                              <w:t xml:space="preserve"> at certain times throughout the year. When electronic devices are not being used for educational purposes, they must remain in student’s backpacks and </w:t>
                            </w:r>
                            <w:r w:rsidRPr="00AA487C">
                              <w:rPr>
                                <w:rFonts w:ascii="Times New Roman" w:hAnsi="Times New Roman" w:cs="Times New Roman"/>
                                <w:b/>
                              </w:rPr>
                              <w:t>turned off</w:t>
                            </w:r>
                            <w:r w:rsidRPr="00AA487C">
                              <w:rPr>
                                <w:rFonts w:ascii="Times New Roman" w:hAnsi="Times New Roman" w:cs="Times New Roman"/>
                              </w:rPr>
                              <w:t xml:space="preserve"> at all times (</w:t>
                            </w:r>
                            <w:r w:rsidRPr="00AA487C">
                              <w:rPr>
                                <w:rFonts w:ascii="Times New Roman" w:hAnsi="Times New Roman" w:cs="Times New Roman"/>
                                <w:b/>
                                <w:u w:val="single"/>
                              </w:rPr>
                              <w:t>including morning in the courtyard</w:t>
                            </w:r>
                            <w:r w:rsidRPr="00AA487C">
                              <w:rPr>
                                <w:rFonts w:ascii="Times New Roman" w:hAnsi="Times New Roman" w:cs="Times New Roman"/>
                              </w:rPr>
                              <w:t xml:space="preserve">). Electronic devices that are not in backpack(s) will be picked up and turned in to the office. </w:t>
                            </w:r>
                            <w:r w:rsidRPr="00AA487C">
                              <w:rPr>
                                <w:rFonts w:ascii="Times New Roman" w:hAnsi="Times New Roman" w:cs="Times New Roman"/>
                                <w:b/>
                              </w:rPr>
                              <w:t>NO EXCEPTIONS.</w:t>
                            </w:r>
                          </w:p>
                          <w:p w14:paraId="77B06C13" w14:textId="77777777" w:rsidR="00073EF8" w:rsidRPr="00AA487C" w:rsidRDefault="00073EF8" w:rsidP="00073EF8">
                            <w:pPr>
                              <w:rPr>
                                <w:rFonts w:ascii="Times New Roman" w:hAnsi="Times New Roman" w:cs="Times New Roman"/>
                              </w:rPr>
                            </w:pPr>
                            <w:r w:rsidRPr="00AA487C">
                              <w:rPr>
                                <w:rFonts w:ascii="Times New Roman" w:hAnsi="Times New Roman" w:cs="Times New Roman"/>
                                <w:b/>
                              </w:rPr>
                              <w:t>Electronic devices turned into the office must be picked up by a parent/guardian.</w:t>
                            </w:r>
                          </w:p>
                          <w:p w14:paraId="462F1A46" w14:textId="77777777" w:rsidR="00073EF8" w:rsidRPr="00AA487C" w:rsidRDefault="00073EF8" w:rsidP="00073EF8">
                            <w:pPr>
                              <w:rPr>
                                <w:rFonts w:ascii="Times New Roman" w:hAnsi="Times New Roman" w:cs="Times New Roman"/>
                              </w:rPr>
                            </w:pPr>
                            <w:r w:rsidRPr="00AA487C">
                              <w:rPr>
                                <w:rFonts w:ascii="Times New Roman" w:hAnsi="Times New Roman" w:cs="Times New Roman"/>
                              </w:rPr>
                              <w:t>Absolutely NO ONE is allowed to take pictures or record anyone at any time.</w:t>
                            </w:r>
                          </w:p>
                          <w:p w14:paraId="180FD58F" w14:textId="77777777" w:rsidR="00073EF8" w:rsidRDefault="00073EF8" w:rsidP="00073EF8">
                            <w:r w:rsidRPr="00AA487C">
                              <w:rPr>
                                <w:rFonts w:ascii="Times New Roman" w:hAnsi="Times New Roman" w:cs="Times New Roman"/>
                              </w:rPr>
                              <w:t>Students are allowed to turn on their cell phones afterschool</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44391C" id="_x0000_s1028" type="#_x0000_t202" style="position:absolute;margin-left:415.3pt;margin-top:36.75pt;width:466.5pt;height:150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">
                <v:textbox style="mso-fit-shape-to-text:t">
                  <w:txbxContent>
                    <w:p w14:paraId="1F90238C" w14:textId="77777777" w:rsidR="00073EF8" w:rsidRPr="00AA487C" w:rsidRDefault="00073EF8" w:rsidP="00073EF8">
                      <w:pPr>
                        <w:rPr>
                          <w:rFonts w:ascii="Times New Roman" w:hAnsi="Times New Roman" w:cs="Times New Roman"/>
                          <w:b/>
                        </w:rPr>
                      </w:pPr>
                      <w:r w:rsidRPr="00AA487C">
                        <w:rPr>
                          <w:rFonts w:ascii="Times New Roman" w:hAnsi="Times New Roman" w:cs="Times New Roman"/>
                        </w:rPr>
                        <w:t xml:space="preserve">Personal Electronic devices may be used in class for educational purpose </w:t>
                      </w:r>
                      <w:r w:rsidRPr="00AA487C">
                        <w:rPr>
                          <w:rFonts w:ascii="Times New Roman" w:hAnsi="Times New Roman" w:cs="Times New Roman"/>
                          <w:b/>
                          <w:u w:val="single"/>
                        </w:rPr>
                        <w:t>only</w:t>
                      </w:r>
                      <w:r w:rsidRPr="00AA487C">
                        <w:rPr>
                          <w:rFonts w:ascii="Times New Roman" w:hAnsi="Times New Roman" w:cs="Times New Roman"/>
                        </w:rPr>
                        <w:t xml:space="preserve"> at certain times throughout the year. When electronic devices are not being used for educational purposes, they must remain in student’s backpacks and </w:t>
                      </w:r>
                      <w:r w:rsidRPr="00AA487C">
                        <w:rPr>
                          <w:rFonts w:ascii="Times New Roman" w:hAnsi="Times New Roman" w:cs="Times New Roman"/>
                          <w:b/>
                        </w:rPr>
                        <w:t>turned off</w:t>
                      </w:r>
                      <w:r w:rsidRPr="00AA487C">
                        <w:rPr>
                          <w:rFonts w:ascii="Times New Roman" w:hAnsi="Times New Roman" w:cs="Times New Roman"/>
                        </w:rPr>
                        <w:t xml:space="preserve"> at all times (</w:t>
                      </w:r>
                      <w:r w:rsidRPr="00AA487C">
                        <w:rPr>
                          <w:rFonts w:ascii="Times New Roman" w:hAnsi="Times New Roman" w:cs="Times New Roman"/>
                          <w:b/>
                          <w:u w:val="single"/>
                        </w:rPr>
                        <w:t>including morning in the courtyard</w:t>
                      </w:r>
                      <w:r w:rsidRPr="00AA487C">
                        <w:rPr>
                          <w:rFonts w:ascii="Times New Roman" w:hAnsi="Times New Roman" w:cs="Times New Roman"/>
                        </w:rPr>
                        <w:t xml:space="preserve">). Electronic devices that are not in backpack(s) will be picked up and turned in to the office. </w:t>
                      </w:r>
                      <w:r w:rsidRPr="00AA487C">
                        <w:rPr>
                          <w:rFonts w:ascii="Times New Roman" w:hAnsi="Times New Roman" w:cs="Times New Roman"/>
                          <w:b/>
                        </w:rPr>
                        <w:t>NO EXCEPTIONS.</w:t>
                      </w:r>
                    </w:p>
                    <w:p w14:paraId="77B06C13" w14:textId="77777777" w:rsidR="00073EF8" w:rsidRPr="00AA487C" w:rsidRDefault="00073EF8" w:rsidP="00073EF8">
                      <w:pPr>
                        <w:rPr>
                          <w:rFonts w:ascii="Times New Roman" w:hAnsi="Times New Roman" w:cs="Times New Roman"/>
                        </w:rPr>
                      </w:pPr>
                      <w:r w:rsidRPr="00AA487C">
                        <w:rPr>
                          <w:rFonts w:ascii="Times New Roman" w:hAnsi="Times New Roman" w:cs="Times New Roman"/>
                          <w:b/>
                        </w:rPr>
                        <w:t>Electronic devices turned into the office must be picked up by a parent/guardian.</w:t>
                      </w:r>
                    </w:p>
                    <w:p w14:paraId="462F1A46" w14:textId="77777777" w:rsidR="00073EF8" w:rsidRPr="00AA487C" w:rsidRDefault="00073EF8" w:rsidP="00073EF8">
                      <w:pPr>
                        <w:rPr>
                          <w:rFonts w:ascii="Times New Roman" w:hAnsi="Times New Roman" w:cs="Times New Roman"/>
                        </w:rPr>
                      </w:pPr>
                      <w:r w:rsidRPr="00AA487C">
                        <w:rPr>
                          <w:rFonts w:ascii="Times New Roman" w:hAnsi="Times New Roman" w:cs="Times New Roman"/>
                        </w:rPr>
                        <w:t>Absolutely NO ONE is allowed to take pictures or record anyone at any time.</w:t>
                      </w:r>
                    </w:p>
                    <w:p w14:paraId="180FD58F" w14:textId="77777777" w:rsidR="00073EF8" w:rsidRDefault="00073EF8" w:rsidP="00073EF8">
                      <w:r w:rsidRPr="00AA487C">
                        <w:rPr>
                          <w:rFonts w:ascii="Times New Roman" w:hAnsi="Times New Roman" w:cs="Times New Roman"/>
                        </w:rPr>
                        <w:t>Students are allowed to turn on their cell phones afterschool</w:t>
                      </w:r>
                      <w:r>
                        <w:t xml:space="preserve">. </w:t>
                      </w:r>
                    </w:p>
                  </w:txbxContent>
                </v:textbox>
                <w10:wrap type="square" anchorx="margin"/>
              </v:shape>
            </w:pict>
          </mc:Fallback>
        </mc:AlternateContent>
      </w:r>
      <w:r w:rsidRPr="00AA487C">
        <w:rPr>
          <w:rFonts w:ascii="Times New Roman" w:hAnsi="Times New Roman" w:cs="Times New Roman"/>
          <w:b/>
        </w:rPr>
        <w:t>ELECTRONIC DEVICES</w:t>
      </w:r>
    </w:p>
    <w:p w14:paraId="4E5F32F8" w14:textId="77777777" w:rsidR="00073EF8" w:rsidRPr="00A71CD4" w:rsidRDefault="00073EF8" w:rsidP="00DC706C">
      <w:pPr>
        <w:spacing w:after="0"/>
        <w:rPr>
          <w:rFonts w:ascii="Times New Roman" w:hAnsi="Times New Roman" w:cs="Times New Roman"/>
        </w:rPr>
      </w:pPr>
    </w:p>
    <w:p w14:paraId="35333AAC" w14:textId="77777777" w:rsidR="00073EF8" w:rsidRDefault="00073EF8" w:rsidP="00DC706C">
      <w:pPr>
        <w:spacing w:after="0"/>
        <w:rPr>
          <w:rFonts w:ascii="Times New Roman" w:hAnsi="Times New Roman" w:cs="Times New Roman"/>
          <w:b/>
        </w:rPr>
      </w:pPr>
      <w:r>
        <w:rPr>
          <w:rFonts w:ascii="Times New Roman" w:hAnsi="Times New Roman" w:cs="Times New Roman"/>
          <w:b/>
        </w:rPr>
        <w:lastRenderedPageBreak/>
        <w:t>DISCLAIMER</w:t>
      </w:r>
    </w:p>
    <w:p w14:paraId="095EA584" w14:textId="77777777" w:rsidR="00073EF8" w:rsidRPr="00AA487C" w:rsidRDefault="00073EF8" w:rsidP="00DC706C">
      <w:pPr>
        <w:spacing w:after="0"/>
        <w:rPr>
          <w:rFonts w:ascii="Times New Roman" w:hAnsi="Times New Roman" w:cs="Times New Roman"/>
        </w:rPr>
      </w:pPr>
      <w:r>
        <w:rPr>
          <w:rFonts w:ascii="Times New Roman" w:hAnsi="Times New Roman" w:cs="Times New Roman"/>
        </w:rPr>
        <w:t>While every effort will be made in order to adhere to syllabus guidelines, the syllabus is subject to change.</w:t>
      </w:r>
    </w:p>
    <w:p w14:paraId="0F0061F1" w14:textId="77777777" w:rsidR="00073EF8" w:rsidRPr="00A71CD4" w:rsidRDefault="00073EF8" w:rsidP="00DC706C">
      <w:pPr>
        <w:spacing w:after="0"/>
        <w:rPr>
          <w:rFonts w:ascii="Times New Roman" w:hAnsi="Times New Roman" w:cs="Times New Roman"/>
        </w:rPr>
      </w:pPr>
    </w:p>
    <w:p w14:paraId="1CBA1BBE" w14:textId="77777777" w:rsidR="00073EF8" w:rsidRPr="00A71CD4" w:rsidRDefault="00073EF8" w:rsidP="00DC706C">
      <w:pPr>
        <w:spacing w:after="0"/>
        <w:rPr>
          <w:rFonts w:ascii="Times New Roman" w:hAnsi="Times New Roman" w:cs="Times New Roman"/>
        </w:rPr>
      </w:pPr>
    </w:p>
    <w:p w14:paraId="2AC6FC8D" w14:textId="77777777" w:rsidR="00073EF8" w:rsidRPr="00A71CD4" w:rsidRDefault="00073EF8" w:rsidP="00DC706C">
      <w:pPr>
        <w:spacing w:after="0"/>
        <w:rPr>
          <w:rFonts w:ascii="Times New Roman" w:hAnsi="Times New Roman" w:cs="Times New Roman"/>
        </w:rPr>
      </w:pPr>
    </w:p>
    <w:p w14:paraId="2ED36D5D" w14:textId="77777777" w:rsidR="00073EF8" w:rsidRPr="00A71CD4" w:rsidRDefault="00073EF8" w:rsidP="00DC706C">
      <w:pPr>
        <w:spacing w:after="0"/>
        <w:rPr>
          <w:rFonts w:ascii="Times New Roman" w:hAnsi="Times New Roman" w:cs="Times New Roman"/>
        </w:rPr>
      </w:pPr>
    </w:p>
    <w:p w14:paraId="00174ED9" w14:textId="77777777" w:rsidR="00073EF8" w:rsidRPr="00A71CD4" w:rsidRDefault="00073EF8" w:rsidP="00DC706C">
      <w:pPr>
        <w:spacing w:after="0"/>
        <w:rPr>
          <w:rFonts w:ascii="Times New Roman" w:hAnsi="Times New Roman" w:cs="Times New Roman"/>
        </w:rPr>
      </w:pPr>
    </w:p>
    <w:p w14:paraId="193887F1" w14:textId="77777777" w:rsidR="00073EF8" w:rsidRPr="00A71CD4" w:rsidRDefault="00073EF8" w:rsidP="00DC706C">
      <w:pPr>
        <w:spacing w:after="0"/>
        <w:rPr>
          <w:rFonts w:ascii="Times New Roman" w:hAnsi="Times New Roman" w:cs="Times New Roman"/>
        </w:rPr>
      </w:pPr>
    </w:p>
    <w:p w14:paraId="28C3E95E" w14:textId="77777777" w:rsidR="00073EF8" w:rsidRPr="00A71CD4" w:rsidRDefault="00073EF8" w:rsidP="00DC706C">
      <w:pPr>
        <w:spacing w:after="0"/>
        <w:rPr>
          <w:rFonts w:ascii="Times New Roman" w:hAnsi="Times New Roman" w:cs="Times New Roman"/>
        </w:rPr>
      </w:pPr>
    </w:p>
    <w:p w14:paraId="7EDC80D9" w14:textId="77777777" w:rsidR="00073EF8" w:rsidRPr="00A71CD4" w:rsidRDefault="00073EF8" w:rsidP="00DC706C">
      <w:pPr>
        <w:spacing w:after="0"/>
        <w:rPr>
          <w:rFonts w:ascii="Times New Roman" w:hAnsi="Times New Roman" w:cs="Times New Roman"/>
        </w:rPr>
      </w:pPr>
    </w:p>
    <w:p w14:paraId="6C47FA51" w14:textId="77777777" w:rsidR="00073EF8" w:rsidRPr="00A71CD4" w:rsidRDefault="00073EF8" w:rsidP="00DC706C">
      <w:pPr>
        <w:spacing w:after="0"/>
        <w:rPr>
          <w:rFonts w:ascii="Times New Roman" w:hAnsi="Times New Roman" w:cs="Times New Roman"/>
        </w:rPr>
      </w:pPr>
    </w:p>
    <w:p w14:paraId="205AEE70" w14:textId="77777777" w:rsidR="00073EF8" w:rsidRPr="00A71CD4" w:rsidRDefault="00073EF8" w:rsidP="00DC706C">
      <w:pPr>
        <w:spacing w:after="0"/>
        <w:rPr>
          <w:rFonts w:ascii="Times New Roman" w:hAnsi="Times New Roman" w:cs="Times New Roman"/>
        </w:rPr>
      </w:pPr>
    </w:p>
    <w:p w14:paraId="5B79FFA6" w14:textId="77777777" w:rsidR="00073EF8" w:rsidRDefault="00073EF8" w:rsidP="00DC706C">
      <w:pPr>
        <w:spacing w:after="0"/>
        <w:rPr>
          <w:rFonts w:ascii="Times New Roman" w:hAnsi="Times New Roman" w:cs="Times New Roman"/>
        </w:rPr>
      </w:pPr>
    </w:p>
    <w:p w14:paraId="72516FA6" w14:textId="77777777" w:rsidR="00073EF8" w:rsidRDefault="00073EF8" w:rsidP="00DC706C">
      <w:pPr>
        <w:spacing w:after="0"/>
        <w:rPr>
          <w:rFonts w:ascii="Times New Roman" w:hAnsi="Times New Roman" w:cs="Times New Roman"/>
        </w:rPr>
      </w:pPr>
    </w:p>
    <w:p w14:paraId="3935262C" w14:textId="77777777" w:rsidR="00073EF8" w:rsidRDefault="00073EF8" w:rsidP="00DC706C">
      <w:pPr>
        <w:spacing w:after="0"/>
        <w:rPr>
          <w:rFonts w:ascii="Times New Roman" w:hAnsi="Times New Roman" w:cs="Times New Roman"/>
        </w:rPr>
      </w:pPr>
    </w:p>
    <w:sectPr w:rsidR="00073EF8" w:rsidSect="00073EF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26F39"/>
    <w:multiLevelType w:val="hybridMultilevel"/>
    <w:tmpl w:val="048A9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0F183F"/>
    <w:multiLevelType w:val="hybridMultilevel"/>
    <w:tmpl w:val="31248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533D87"/>
    <w:multiLevelType w:val="hybridMultilevel"/>
    <w:tmpl w:val="B8D8D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F8"/>
    <w:rsid w:val="00073EF8"/>
    <w:rsid w:val="00082091"/>
    <w:rsid w:val="001229ED"/>
    <w:rsid w:val="003B116D"/>
    <w:rsid w:val="00463FAA"/>
    <w:rsid w:val="004A6000"/>
    <w:rsid w:val="00581E29"/>
    <w:rsid w:val="00664268"/>
    <w:rsid w:val="00792C07"/>
    <w:rsid w:val="007D09ED"/>
    <w:rsid w:val="00865472"/>
    <w:rsid w:val="0090794C"/>
    <w:rsid w:val="009608B4"/>
    <w:rsid w:val="00A602C0"/>
    <w:rsid w:val="00A60E01"/>
    <w:rsid w:val="00C10082"/>
    <w:rsid w:val="00D9109F"/>
    <w:rsid w:val="00DA41BF"/>
    <w:rsid w:val="00DC706C"/>
    <w:rsid w:val="00E149F2"/>
    <w:rsid w:val="00E47862"/>
    <w:rsid w:val="00FB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91529"/>
  <w15:chartTrackingRefBased/>
  <w15:docId w15:val="{926440C6-6886-47F3-AFA7-090FB1B5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3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EF8"/>
    <w:pPr>
      <w:ind w:left="720"/>
      <w:contextualSpacing/>
    </w:pPr>
  </w:style>
  <w:style w:type="paragraph" w:customStyle="1" w:styleId="Default">
    <w:name w:val="Default"/>
    <w:rsid w:val="00073EF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kristal rangel</dc:creator>
  <cp:keywords/>
  <dc:description/>
  <cp:lastModifiedBy>kristal rangel</cp:lastModifiedBy>
  <cp:revision>4</cp:revision>
  <dcterms:created xsi:type="dcterms:W3CDTF">2020-08-22T01:34:00Z</dcterms:created>
  <dcterms:modified xsi:type="dcterms:W3CDTF">2020-08-24T23:25:00Z</dcterms:modified>
</cp:coreProperties>
</file>